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A0" w:rsidRDefault="00F70EA0" w:rsidP="00F70EA0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A0" w:rsidRDefault="00F70EA0" w:rsidP="00F70EA0">
      <w:pPr>
        <w:overflowPunct w:val="0"/>
        <w:autoSpaceDE w:val="0"/>
        <w:autoSpaceDN w:val="0"/>
        <w:adjustRightInd w:val="0"/>
        <w:jc w:val="center"/>
      </w:pPr>
    </w:p>
    <w:p w:rsidR="00F70EA0" w:rsidRDefault="00F70EA0" w:rsidP="00F70EA0">
      <w:pPr>
        <w:ind w:left="283"/>
        <w:jc w:val="center"/>
      </w:pPr>
      <w:r>
        <w:t>АДМИНИСТРАЦИЯ г. ПЕРЕСЛАВЛЯ-ЗАЛЕССКОГО</w:t>
      </w:r>
    </w:p>
    <w:p w:rsidR="00F70EA0" w:rsidRDefault="00F70EA0" w:rsidP="00F70EA0">
      <w:pPr>
        <w:ind w:left="283"/>
        <w:jc w:val="center"/>
      </w:pPr>
      <w:r>
        <w:t>ЯРОСЛАВСКОЙ ОБЛАСТИ</w:t>
      </w:r>
    </w:p>
    <w:p w:rsidR="00F70EA0" w:rsidRDefault="00F70EA0" w:rsidP="00F70EA0">
      <w:pPr>
        <w:ind w:left="283"/>
        <w:jc w:val="center"/>
      </w:pPr>
    </w:p>
    <w:p w:rsidR="00F70EA0" w:rsidRDefault="00F70EA0" w:rsidP="00F70EA0">
      <w:pPr>
        <w:ind w:left="283"/>
        <w:jc w:val="center"/>
      </w:pPr>
      <w:r>
        <w:t>ПОСТАНОВЛЕНИЕ</w:t>
      </w:r>
    </w:p>
    <w:p w:rsidR="00F70EA0" w:rsidRDefault="00F70EA0" w:rsidP="00F70EA0">
      <w:pPr>
        <w:overflowPunct w:val="0"/>
        <w:autoSpaceDE w:val="0"/>
        <w:autoSpaceDN w:val="0"/>
        <w:adjustRightInd w:val="0"/>
      </w:pPr>
    </w:p>
    <w:p w:rsidR="00F70EA0" w:rsidRDefault="00F70EA0" w:rsidP="00F70EA0">
      <w:pPr>
        <w:overflowPunct w:val="0"/>
        <w:autoSpaceDE w:val="0"/>
        <w:autoSpaceDN w:val="0"/>
        <w:adjustRightInd w:val="0"/>
      </w:pPr>
    </w:p>
    <w:p w:rsidR="00F70EA0" w:rsidRDefault="00F70EA0" w:rsidP="00F70EA0">
      <w:r>
        <w:t>От</w:t>
      </w:r>
      <w:r w:rsidR="00297DF1">
        <w:t xml:space="preserve"> 26.06.2017</w:t>
      </w:r>
      <w:r>
        <w:t xml:space="preserve"> №</w:t>
      </w:r>
      <w:r w:rsidR="00297DF1">
        <w:t xml:space="preserve"> ПОС.03-0779/17</w:t>
      </w:r>
      <w:r>
        <w:t xml:space="preserve"> </w:t>
      </w:r>
    </w:p>
    <w:p w:rsidR="00F70EA0" w:rsidRDefault="00F70EA0" w:rsidP="00F70EA0">
      <w:r>
        <w:t>г. Переславль-Залесский</w:t>
      </w:r>
    </w:p>
    <w:p w:rsidR="00677688" w:rsidRDefault="00677688" w:rsidP="00F70EA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70EA0" w:rsidRDefault="00F70EA0" w:rsidP="00F70EA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B915A4" w:rsidRPr="00677688" w:rsidRDefault="00B915A4" w:rsidP="00F70EA0">
      <w:pPr>
        <w:overflowPunct w:val="0"/>
        <w:autoSpaceDE w:val="0"/>
        <w:autoSpaceDN w:val="0"/>
        <w:adjustRightInd w:val="0"/>
        <w:jc w:val="both"/>
      </w:pPr>
    </w:p>
    <w:p w:rsidR="00722DF4" w:rsidRDefault="00722DF4" w:rsidP="0023208F">
      <w:pPr>
        <w:ind w:right="4677"/>
        <w:jc w:val="both"/>
      </w:pPr>
      <w:r>
        <w:t>О внесении изменений в постановление</w:t>
      </w:r>
    </w:p>
    <w:p w:rsidR="00722DF4" w:rsidRDefault="00722DF4" w:rsidP="00B915A4">
      <w:pPr>
        <w:ind w:right="3826"/>
        <w:jc w:val="both"/>
      </w:pPr>
      <w:r>
        <w:t>Администрации г. Переславля-Залесского</w:t>
      </w:r>
    </w:p>
    <w:p w:rsidR="00722DF4" w:rsidRDefault="00722DF4" w:rsidP="00B915A4">
      <w:pPr>
        <w:ind w:right="3826"/>
        <w:rPr>
          <w:color w:val="2D1400"/>
        </w:rPr>
      </w:pPr>
      <w:r>
        <w:t>от 02.04.2014 № ПОС.03-0449/14 «Об утверждении</w:t>
      </w:r>
      <w:r w:rsidR="0023208F">
        <w:t xml:space="preserve"> </w:t>
      </w:r>
      <w:r>
        <w:t>муниципальной программы</w:t>
      </w:r>
      <w:r>
        <w:rPr>
          <w:color w:val="2D1400"/>
        </w:rPr>
        <w:t xml:space="preserve"> </w:t>
      </w:r>
      <w:r>
        <w:t xml:space="preserve">«Экономическое развитие и инновационная экономика </w:t>
      </w:r>
      <w:r w:rsidR="00515E0F">
        <w:t xml:space="preserve">                             </w:t>
      </w:r>
      <w:r>
        <w:t>в  г. Переславле-Залесском на 2014-2017 годы»</w:t>
      </w:r>
    </w:p>
    <w:p w:rsidR="00722DF4" w:rsidRPr="00273737" w:rsidRDefault="00722DF4" w:rsidP="00B915A4">
      <w:pPr>
        <w:ind w:right="3826"/>
      </w:pPr>
    </w:p>
    <w:p w:rsidR="00EB5D36" w:rsidRDefault="00EB5D36" w:rsidP="00B83A05">
      <w:pPr>
        <w:ind w:firstLine="708"/>
        <w:jc w:val="both"/>
      </w:pPr>
    </w:p>
    <w:p w:rsidR="00F7740A" w:rsidRPr="0055614A" w:rsidRDefault="00F7740A" w:rsidP="00F7740A">
      <w:pPr>
        <w:tabs>
          <w:tab w:val="left" w:pos="10440"/>
        </w:tabs>
        <w:ind w:right="-1" w:firstLine="709"/>
        <w:contextualSpacing/>
        <w:jc w:val="both"/>
      </w:pPr>
      <w:proofErr w:type="gramStart"/>
      <w:r w:rsidRPr="0055614A">
        <w:t xml:space="preserve">В соответствии со ст.179 Бюджетного </w:t>
      </w:r>
      <w:r>
        <w:t>к</w:t>
      </w:r>
      <w:r w:rsidRPr="0055614A">
        <w:t>одекса Р</w:t>
      </w:r>
      <w:r>
        <w:t xml:space="preserve">оссийской </w:t>
      </w:r>
      <w:r w:rsidRPr="0055614A">
        <w:t>Ф</w:t>
      </w:r>
      <w:r>
        <w:t>едерации</w:t>
      </w:r>
      <w:r w:rsidRPr="0055614A">
        <w:t xml:space="preserve">, решением  </w:t>
      </w:r>
      <w:proofErr w:type="spellStart"/>
      <w:r w:rsidRPr="0055614A">
        <w:t>Переславль-Залесской</w:t>
      </w:r>
      <w:proofErr w:type="spellEnd"/>
      <w:r w:rsidRPr="0055614A">
        <w:t xml:space="preserve"> городской Думы </w:t>
      </w:r>
      <w:r>
        <w:t>«</w:t>
      </w:r>
      <w:r w:rsidRPr="0055614A">
        <w:rPr>
          <w:color w:val="000000"/>
          <w:shd w:val="clear" w:color="auto" w:fill="FFFFFF"/>
        </w:rPr>
        <w:t>О бюджете городского округа города Переславля-Залесского на 2017 год и плановый период 2018 и 2019 годов</w:t>
      </w:r>
      <w:r>
        <w:rPr>
          <w:color w:val="000000"/>
          <w:shd w:val="clear" w:color="auto" w:fill="FFFFFF"/>
        </w:rPr>
        <w:t>»</w:t>
      </w:r>
      <w:r w:rsidRPr="0055614A">
        <w:t xml:space="preserve"> от 13.12.</w:t>
      </w:r>
      <w:r w:rsidR="007E43A6" w:rsidRPr="007E43A6">
        <w:t>20</w:t>
      </w:r>
      <w:r w:rsidRPr="007E43A6">
        <w:t>16</w:t>
      </w:r>
      <w:r w:rsidRPr="0055614A">
        <w:t xml:space="preserve"> № 117, решением  </w:t>
      </w:r>
      <w:proofErr w:type="spellStart"/>
      <w:r w:rsidRPr="0055614A">
        <w:t>Переславль-Залесской</w:t>
      </w:r>
      <w:proofErr w:type="spellEnd"/>
      <w:r w:rsidRPr="0055614A">
        <w:t xml:space="preserve"> городской Думы </w:t>
      </w:r>
      <w:r>
        <w:t>«</w:t>
      </w:r>
      <w:r w:rsidRPr="0055614A">
        <w:rPr>
          <w:color w:val="000000"/>
          <w:shd w:val="clear" w:color="auto" w:fill="FFFFFF"/>
        </w:rPr>
        <w:t xml:space="preserve">О внесении изменений </w:t>
      </w:r>
      <w:r w:rsidR="00515E0F">
        <w:rPr>
          <w:color w:val="000000"/>
          <w:shd w:val="clear" w:color="auto" w:fill="FFFFFF"/>
        </w:rPr>
        <w:t xml:space="preserve">                   </w:t>
      </w:r>
      <w:r w:rsidRPr="0055614A">
        <w:rPr>
          <w:color w:val="000000"/>
          <w:shd w:val="clear" w:color="auto" w:fill="FFFFFF"/>
        </w:rPr>
        <w:t>в бюджет городского округа г. Переславля-Залесского на 2016 год и плановый период 2017 и 2018 годов</w:t>
      </w:r>
      <w:r>
        <w:rPr>
          <w:color w:val="000000"/>
          <w:shd w:val="clear" w:color="auto" w:fill="FFFFFF"/>
        </w:rPr>
        <w:t>»</w:t>
      </w:r>
      <w:r w:rsidRPr="0055614A">
        <w:t xml:space="preserve"> от 29.12.2016 №122, в целях</w:t>
      </w:r>
      <w:proofErr w:type="gramEnd"/>
      <w:r w:rsidRPr="0055614A">
        <w:t xml:space="preserve"> уточнения объема финансирования</w:t>
      </w:r>
      <w:r>
        <w:t>,</w:t>
      </w:r>
      <w:r w:rsidRPr="0055614A">
        <w:t xml:space="preserve"> </w:t>
      </w:r>
    </w:p>
    <w:p w:rsidR="00722DF4" w:rsidRPr="00273737" w:rsidRDefault="00722DF4" w:rsidP="00722DF4">
      <w:pPr>
        <w:autoSpaceDE w:val="0"/>
        <w:autoSpaceDN w:val="0"/>
        <w:adjustRightInd w:val="0"/>
        <w:ind w:firstLine="720"/>
        <w:jc w:val="both"/>
      </w:pPr>
    </w:p>
    <w:p w:rsidR="00722DF4" w:rsidRPr="000E4FC5" w:rsidRDefault="00722DF4" w:rsidP="00722DF4">
      <w:pPr>
        <w:ind w:firstLine="709"/>
        <w:jc w:val="center"/>
        <w:rPr>
          <w:sz w:val="28"/>
          <w:szCs w:val="28"/>
        </w:rPr>
      </w:pPr>
      <w:r w:rsidRPr="000E4FC5">
        <w:rPr>
          <w:sz w:val="28"/>
          <w:szCs w:val="28"/>
        </w:rPr>
        <w:t>Администрация города Переславля-Залесского постановляет:</w:t>
      </w:r>
    </w:p>
    <w:p w:rsidR="00722DF4" w:rsidRPr="000E4FC5" w:rsidRDefault="00722DF4" w:rsidP="00722DF4">
      <w:pPr>
        <w:pStyle w:val="a5"/>
        <w:ind w:left="0"/>
        <w:rPr>
          <w:sz w:val="28"/>
          <w:szCs w:val="28"/>
        </w:rPr>
      </w:pPr>
    </w:p>
    <w:p w:rsidR="00722DF4" w:rsidRPr="00BA611F" w:rsidRDefault="00722DF4" w:rsidP="00722DF4">
      <w:pPr>
        <w:ind w:firstLine="708"/>
        <w:jc w:val="both"/>
        <w:rPr>
          <w:szCs w:val="20"/>
        </w:rPr>
      </w:pPr>
      <w:r>
        <w:t xml:space="preserve">1. </w:t>
      </w:r>
      <w:proofErr w:type="gramStart"/>
      <w:r>
        <w:t>Внести в муниципальную программу «Экономическое развит</w:t>
      </w:r>
      <w:r w:rsidR="00677688">
        <w:t xml:space="preserve">ие и инновационная экономика в </w:t>
      </w:r>
      <w:r>
        <w:t>г. Переславле-Залесском на 2014-2017 годы», утвержденную постановлением Администрации г. Переславля-Залесского от 02.04.2014 №ПОС.03-0449/14 (в редакции постановления Администрации города Переславля-Залесского</w:t>
      </w:r>
      <w:r w:rsidRPr="00622852">
        <w:rPr>
          <w:szCs w:val="20"/>
        </w:rPr>
        <w:t xml:space="preserve"> </w:t>
      </w:r>
      <w:r>
        <w:rPr>
          <w:szCs w:val="20"/>
        </w:rPr>
        <w:t>от 20.03.2015 № ПОС.03-0403/15; от 07.08.</w:t>
      </w:r>
      <w:r w:rsidRPr="00BA611F">
        <w:rPr>
          <w:szCs w:val="20"/>
        </w:rPr>
        <w:t>2015 №ПОС.03-1210/15</w:t>
      </w:r>
      <w:r w:rsidR="00BA611F" w:rsidRPr="00BA611F">
        <w:rPr>
          <w:szCs w:val="20"/>
        </w:rPr>
        <w:t>; от 29.02.2016 №ПОС.03-0235/16</w:t>
      </w:r>
      <w:r w:rsidR="00F33B61">
        <w:rPr>
          <w:szCs w:val="20"/>
        </w:rPr>
        <w:t xml:space="preserve">; от 15.03.2016 </w:t>
      </w:r>
      <w:r w:rsidR="00F33B61" w:rsidRPr="0061158C">
        <w:rPr>
          <w:szCs w:val="20"/>
        </w:rPr>
        <w:t xml:space="preserve"> № </w:t>
      </w:r>
      <w:r w:rsidR="00F33B61">
        <w:rPr>
          <w:szCs w:val="20"/>
        </w:rPr>
        <w:t>ПОС.03-0304/16</w:t>
      </w:r>
      <w:r w:rsidR="00C11CF6">
        <w:rPr>
          <w:szCs w:val="20"/>
        </w:rPr>
        <w:t xml:space="preserve">, </w:t>
      </w:r>
      <w:r w:rsidR="00C11CF6" w:rsidRPr="00C11CF6">
        <w:rPr>
          <w:bCs/>
          <w:color w:val="000000"/>
          <w:szCs w:val="23"/>
        </w:rPr>
        <w:t>от 11.08.2016 №ПОС.03-1110/16</w:t>
      </w:r>
      <w:r w:rsidRPr="00BA611F">
        <w:rPr>
          <w:szCs w:val="20"/>
        </w:rPr>
        <w:t xml:space="preserve">), </w:t>
      </w:r>
      <w:r w:rsidRPr="00BA611F">
        <w:t>изменения согласно приложению.</w:t>
      </w:r>
      <w:proofErr w:type="gramEnd"/>
    </w:p>
    <w:p w:rsidR="00722DF4" w:rsidRDefault="00722DF4" w:rsidP="00722DF4">
      <w:pPr>
        <w:pStyle w:val="a7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 w:rsidRPr="00BA611F">
        <w:rPr>
          <w:sz w:val="24"/>
          <w:szCs w:val="24"/>
        </w:rPr>
        <w:t xml:space="preserve">            2. Настоящее постановление разместить на официальном сайте органов местного самоуправления г.Переславля-Залесского.</w:t>
      </w:r>
    </w:p>
    <w:p w:rsidR="00722DF4" w:rsidRDefault="00F70EA0" w:rsidP="00722DF4">
      <w:pPr>
        <w:ind w:firstLine="540"/>
        <w:jc w:val="both"/>
      </w:pPr>
      <w:r>
        <w:tab/>
        <w:t xml:space="preserve">  3.  </w:t>
      </w:r>
      <w:proofErr w:type="gramStart"/>
      <w:r w:rsidR="00722DF4">
        <w:t>Контроль за</w:t>
      </w:r>
      <w:proofErr w:type="gramEnd"/>
      <w:r w:rsidR="00722DF4">
        <w:t xml:space="preserve"> исполнением постановления оставляю за собой.</w:t>
      </w:r>
    </w:p>
    <w:p w:rsidR="002A083B" w:rsidRDefault="002A083B" w:rsidP="00677688">
      <w:pPr>
        <w:pStyle w:val="a6"/>
        <w:tabs>
          <w:tab w:val="left" w:pos="7020"/>
        </w:tabs>
        <w:spacing w:before="0"/>
        <w:ind w:firstLine="0"/>
        <w:rPr>
          <w:sz w:val="24"/>
          <w:szCs w:val="24"/>
        </w:rPr>
      </w:pPr>
    </w:p>
    <w:p w:rsidR="0061158C" w:rsidRDefault="0061158C" w:rsidP="00722DF4">
      <w:pPr>
        <w:pStyle w:val="a6"/>
        <w:tabs>
          <w:tab w:val="left" w:pos="7020"/>
        </w:tabs>
        <w:spacing w:before="0"/>
        <w:rPr>
          <w:sz w:val="24"/>
          <w:szCs w:val="24"/>
        </w:rPr>
      </w:pPr>
    </w:p>
    <w:p w:rsidR="0061158C" w:rsidRDefault="0061158C" w:rsidP="00F70EA0">
      <w:pPr>
        <w:pStyle w:val="a6"/>
        <w:tabs>
          <w:tab w:val="left" w:pos="7020"/>
        </w:tabs>
        <w:spacing w:before="0"/>
        <w:ind w:firstLine="0"/>
        <w:rPr>
          <w:sz w:val="24"/>
          <w:szCs w:val="24"/>
        </w:rPr>
      </w:pPr>
    </w:p>
    <w:p w:rsidR="00C11CF6" w:rsidRPr="00306133" w:rsidRDefault="00C11CF6" w:rsidP="00C11CF6">
      <w:pPr>
        <w:autoSpaceDE w:val="0"/>
        <w:jc w:val="both"/>
        <w:rPr>
          <w:rFonts w:eastAsia="Calibri"/>
        </w:rPr>
      </w:pPr>
      <w:r w:rsidRPr="00306133">
        <w:rPr>
          <w:rFonts w:eastAsia="Calibri"/>
          <w:color w:val="000000"/>
        </w:rPr>
        <w:t>Заместитель Главы Администрации</w:t>
      </w:r>
    </w:p>
    <w:p w:rsidR="00C11CF6" w:rsidRPr="00306133" w:rsidRDefault="00C11CF6" w:rsidP="00C11CF6">
      <w:pPr>
        <w:tabs>
          <w:tab w:val="left" w:pos="7050"/>
        </w:tabs>
      </w:pPr>
      <w:r w:rsidRPr="00306133">
        <w:rPr>
          <w:rFonts w:eastAsia="Calibri"/>
          <w:color w:val="000000"/>
        </w:rPr>
        <w:t>города Переславля-Залесского</w:t>
      </w:r>
      <w:r w:rsidRPr="00306133">
        <w:t xml:space="preserve">                                                                             Е.Ю. </w:t>
      </w:r>
      <w:proofErr w:type="spellStart"/>
      <w:r w:rsidRPr="00306133">
        <w:t>Дударева</w:t>
      </w:r>
      <w:proofErr w:type="spellEnd"/>
    </w:p>
    <w:p w:rsidR="00F7740A" w:rsidRDefault="00F7740A" w:rsidP="00F70EA0">
      <w:pPr>
        <w:pStyle w:val="a3"/>
        <w:tabs>
          <w:tab w:val="clear" w:pos="5103"/>
          <w:tab w:val="left" w:pos="4820"/>
        </w:tabs>
        <w:ind w:right="-1"/>
        <w:rPr>
          <w:b w:val="0"/>
          <w:sz w:val="20"/>
        </w:rPr>
      </w:pPr>
    </w:p>
    <w:p w:rsidR="00F70EA0" w:rsidRDefault="00F70EA0" w:rsidP="00F70EA0">
      <w:pPr>
        <w:pStyle w:val="a3"/>
        <w:tabs>
          <w:tab w:val="clear" w:pos="5103"/>
          <w:tab w:val="left" w:pos="4820"/>
        </w:tabs>
        <w:ind w:right="-1"/>
        <w:rPr>
          <w:b w:val="0"/>
          <w:sz w:val="20"/>
        </w:rPr>
      </w:pPr>
    </w:p>
    <w:p w:rsidR="00F70EA0" w:rsidRDefault="00F70EA0" w:rsidP="00B915A4">
      <w:pPr>
        <w:pStyle w:val="a3"/>
        <w:tabs>
          <w:tab w:val="clear" w:pos="5103"/>
          <w:tab w:val="left" w:pos="4820"/>
        </w:tabs>
        <w:ind w:left="4820" w:right="-1"/>
        <w:rPr>
          <w:b w:val="0"/>
          <w:sz w:val="20"/>
        </w:rPr>
      </w:pPr>
    </w:p>
    <w:p w:rsidR="00F70EA0" w:rsidRDefault="00F70EA0" w:rsidP="00B915A4">
      <w:pPr>
        <w:pStyle w:val="a3"/>
        <w:tabs>
          <w:tab w:val="clear" w:pos="5103"/>
          <w:tab w:val="left" w:pos="4820"/>
        </w:tabs>
        <w:ind w:left="4820" w:right="-1"/>
        <w:rPr>
          <w:b w:val="0"/>
          <w:sz w:val="20"/>
        </w:rPr>
      </w:pPr>
    </w:p>
    <w:p w:rsidR="00F70EA0" w:rsidRDefault="00F70EA0" w:rsidP="00B915A4">
      <w:pPr>
        <w:pStyle w:val="a3"/>
        <w:tabs>
          <w:tab w:val="clear" w:pos="5103"/>
          <w:tab w:val="left" w:pos="4820"/>
        </w:tabs>
        <w:ind w:left="4820" w:right="-1"/>
        <w:rPr>
          <w:b w:val="0"/>
          <w:sz w:val="20"/>
        </w:rPr>
      </w:pPr>
    </w:p>
    <w:p w:rsidR="00F70EA0" w:rsidRDefault="00F70EA0" w:rsidP="00B915A4">
      <w:pPr>
        <w:pStyle w:val="a3"/>
        <w:tabs>
          <w:tab w:val="clear" w:pos="5103"/>
          <w:tab w:val="left" w:pos="4820"/>
        </w:tabs>
        <w:ind w:left="4820" w:right="-1"/>
        <w:rPr>
          <w:b w:val="0"/>
          <w:sz w:val="20"/>
        </w:rPr>
      </w:pPr>
    </w:p>
    <w:p w:rsidR="00722DF4" w:rsidRPr="00B915A4" w:rsidRDefault="002A083B" w:rsidP="00B915A4">
      <w:pPr>
        <w:pStyle w:val="a3"/>
        <w:tabs>
          <w:tab w:val="clear" w:pos="5103"/>
          <w:tab w:val="left" w:pos="4820"/>
        </w:tabs>
        <w:ind w:left="4820" w:right="-1"/>
        <w:rPr>
          <w:b w:val="0"/>
          <w:sz w:val="24"/>
          <w:lang w:eastAsia="ar-SA"/>
        </w:rPr>
      </w:pPr>
      <w:r w:rsidRPr="00B915A4">
        <w:rPr>
          <w:b w:val="0"/>
          <w:sz w:val="20"/>
        </w:rPr>
        <w:lastRenderedPageBreak/>
        <w:t xml:space="preserve"> </w:t>
      </w:r>
      <w:r w:rsidR="00722DF4" w:rsidRPr="00B915A4">
        <w:rPr>
          <w:b w:val="0"/>
          <w:sz w:val="24"/>
        </w:rPr>
        <w:t>Приложение</w:t>
      </w:r>
      <w:r w:rsidRPr="00B915A4">
        <w:rPr>
          <w:b w:val="0"/>
          <w:sz w:val="24"/>
        </w:rPr>
        <w:t xml:space="preserve"> </w:t>
      </w:r>
    </w:p>
    <w:p w:rsidR="00722DF4" w:rsidRDefault="00722DF4" w:rsidP="002A083B">
      <w:pPr>
        <w:ind w:left="4820"/>
      </w:pPr>
      <w:r>
        <w:t>к постановлению Администрации</w:t>
      </w:r>
    </w:p>
    <w:p w:rsidR="00722DF4" w:rsidRDefault="00722DF4" w:rsidP="002A083B">
      <w:pPr>
        <w:ind w:left="4820"/>
      </w:pPr>
      <w:r>
        <w:t>г.Переславля-Залесского</w:t>
      </w:r>
    </w:p>
    <w:p w:rsidR="00722DF4" w:rsidRDefault="00722DF4" w:rsidP="002A083B">
      <w:pPr>
        <w:ind w:left="4820"/>
      </w:pPr>
      <w:r>
        <w:t xml:space="preserve">от </w:t>
      </w:r>
      <w:r w:rsidR="00297DF1">
        <w:t>26.06.2017</w:t>
      </w:r>
      <w:r>
        <w:t xml:space="preserve"> №</w:t>
      </w:r>
      <w:r w:rsidR="00297DF1">
        <w:t xml:space="preserve"> ПОС.03-0779/17</w:t>
      </w:r>
      <w:r>
        <w:t xml:space="preserve"> </w:t>
      </w:r>
    </w:p>
    <w:p w:rsidR="002C71EE" w:rsidRPr="00F32A0B" w:rsidRDefault="002C71EE" w:rsidP="00722DF4">
      <w:pPr>
        <w:pStyle w:val="a3"/>
        <w:ind w:right="-1" w:firstLine="708"/>
        <w:rPr>
          <w:b w:val="0"/>
          <w:sz w:val="12"/>
          <w:szCs w:val="24"/>
        </w:rPr>
      </w:pPr>
    </w:p>
    <w:p w:rsidR="00722DF4" w:rsidRDefault="00722DF4" w:rsidP="00722DF4">
      <w:pPr>
        <w:pStyle w:val="a3"/>
        <w:ind w:right="-1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Изменения</w:t>
      </w:r>
      <w:r w:rsidR="003E3786">
        <w:rPr>
          <w:b w:val="0"/>
          <w:sz w:val="24"/>
          <w:szCs w:val="24"/>
        </w:rPr>
        <w:t>,</w:t>
      </w:r>
      <w:r w:rsidRPr="00447FC2">
        <w:rPr>
          <w:b w:val="0"/>
          <w:sz w:val="24"/>
          <w:szCs w:val="24"/>
        </w:rPr>
        <w:t xml:space="preserve"> </w:t>
      </w:r>
      <w:r w:rsidR="003E3786">
        <w:rPr>
          <w:b w:val="0"/>
          <w:sz w:val="24"/>
          <w:szCs w:val="24"/>
        </w:rPr>
        <w:t xml:space="preserve">вносимые </w:t>
      </w:r>
      <w:r w:rsidRPr="00447FC2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>муниципальную</w:t>
      </w:r>
      <w:r w:rsidRPr="00447F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программу</w:t>
      </w:r>
      <w:r w:rsidRPr="00447FC2">
        <w:rPr>
          <w:b w:val="0"/>
          <w:sz w:val="24"/>
          <w:szCs w:val="24"/>
        </w:rPr>
        <w:t xml:space="preserve"> городского округа </w:t>
      </w:r>
      <w:r w:rsidR="00AF79D5">
        <w:rPr>
          <w:b w:val="0"/>
          <w:sz w:val="24"/>
          <w:szCs w:val="24"/>
        </w:rPr>
        <w:t xml:space="preserve">                            </w:t>
      </w:r>
      <w:r w:rsidRPr="00447FC2">
        <w:rPr>
          <w:b w:val="0"/>
          <w:sz w:val="24"/>
          <w:szCs w:val="24"/>
        </w:rPr>
        <w:t xml:space="preserve">г. Переславля-Залесского «Экономическое развитие и инновационная экономика </w:t>
      </w:r>
      <w:r w:rsidR="00AF79D5">
        <w:rPr>
          <w:b w:val="0"/>
          <w:sz w:val="24"/>
          <w:szCs w:val="24"/>
        </w:rPr>
        <w:t xml:space="preserve">                          </w:t>
      </w:r>
      <w:r w:rsidRPr="00447FC2">
        <w:rPr>
          <w:b w:val="0"/>
          <w:sz w:val="24"/>
          <w:szCs w:val="24"/>
        </w:rPr>
        <w:t>в  г. Переславле-Залесском на 2014-2017 годы»:</w:t>
      </w:r>
    </w:p>
    <w:p w:rsidR="00722DF4" w:rsidRDefault="008A30BF" w:rsidP="00BE122D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1</w:t>
      </w:r>
      <w:r w:rsidR="00722DF4">
        <w:t xml:space="preserve">. В </w:t>
      </w:r>
      <w:proofErr w:type="gramStart"/>
      <w:r w:rsidR="00722DF4">
        <w:t>паспорт</w:t>
      </w:r>
      <w:r w:rsidR="00BE122D">
        <w:t>е</w:t>
      </w:r>
      <w:proofErr w:type="gramEnd"/>
      <w:r w:rsidR="00722DF4">
        <w:t xml:space="preserve"> муниципальной программы </w:t>
      </w:r>
      <w:r w:rsidR="000E11D1">
        <w:t>позиции</w:t>
      </w:r>
      <w:r w:rsidR="003E3786">
        <w:t xml:space="preserve"> «</w:t>
      </w:r>
      <w:r w:rsidR="003E3786" w:rsidRPr="00047B3F">
        <w:t>Куратор муниципальной программы</w:t>
      </w:r>
      <w:r w:rsidR="003E3786">
        <w:t>»,</w:t>
      </w:r>
      <w:r w:rsidR="00722DF4">
        <w:t xml:space="preserve"> «Объемы финансирования муниципальной программы за счет всех источников, в том числе по годам реализации, тыс.</w:t>
      </w:r>
      <w:r w:rsidR="0023208F">
        <w:t xml:space="preserve"> </w:t>
      </w:r>
      <w:r w:rsidR="00722DF4">
        <w:t xml:space="preserve">руб.» </w:t>
      </w:r>
      <w:r w:rsidR="003E3786">
        <w:t xml:space="preserve"> </w:t>
      </w:r>
      <w:r w:rsidR="00722DF4">
        <w:t>изложить в следующей редакции:</w:t>
      </w:r>
    </w:p>
    <w:p w:rsidR="00961BD8" w:rsidRDefault="00961BD8" w:rsidP="00722DF4">
      <w:pPr>
        <w:ind w:left="2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8"/>
      </w:tblGrid>
      <w:tr w:rsidR="00F7740A" w:rsidTr="00F7740A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0A" w:rsidRDefault="003E3786" w:rsidP="0023208F">
            <w:pPr>
              <w:suppressAutoHyphens/>
              <w:spacing w:line="276" w:lineRule="auto"/>
            </w:pPr>
            <w:r w:rsidRPr="00047B3F">
              <w:t>Куратор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0A" w:rsidRDefault="003E3786" w:rsidP="008A2A17">
            <w:pPr>
              <w:spacing w:line="276" w:lineRule="auto"/>
              <w:ind w:left="34"/>
              <w:jc w:val="both"/>
            </w:pPr>
            <w:proofErr w:type="spellStart"/>
            <w:r>
              <w:t>Дударева</w:t>
            </w:r>
            <w:proofErr w:type="spellEnd"/>
            <w:r>
              <w:t xml:space="preserve"> Екатерина Юрьевна</w:t>
            </w:r>
            <w:r w:rsidRPr="007B5CEE">
              <w:t>, заместитель Главы Администрации города</w:t>
            </w:r>
          </w:p>
        </w:tc>
      </w:tr>
      <w:tr w:rsidR="00722DF4" w:rsidTr="00F7740A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23208F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  <w:r>
              <w:t>Объемы финансирования муниципальной программы за счет всех источников, в том числе по годам реализации, тыс.</w:t>
            </w:r>
            <w:r w:rsidR="00C11CF6">
              <w:t xml:space="preserve"> </w:t>
            </w:r>
            <w:r>
              <w:t>руб.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11407A">
            <w:pPr>
              <w:spacing w:line="276" w:lineRule="auto"/>
              <w:ind w:left="34" w:firstLine="425"/>
              <w:jc w:val="both"/>
            </w:pPr>
            <w:r>
              <w:t>Объем финансирования  по программе всего:</w:t>
            </w:r>
            <w:r w:rsidR="000A0605">
              <w:t xml:space="preserve"> </w:t>
            </w:r>
            <w:r w:rsidR="00683439">
              <w:t>4870</w:t>
            </w:r>
            <w:r w:rsidR="008B2767">
              <w:t>,</w:t>
            </w:r>
            <w:r w:rsidR="00683439">
              <w:t>8</w:t>
            </w:r>
            <w:r w:rsidR="001C3A9C">
              <w:t>0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 , в том числе по годам:</w:t>
            </w:r>
          </w:p>
          <w:p w:rsidR="00F7740A" w:rsidRPr="00146CAD" w:rsidRDefault="00F7740A" w:rsidP="0011407A">
            <w:pPr>
              <w:spacing w:line="276" w:lineRule="auto"/>
              <w:ind w:firstLine="425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 – 1800,0 тыс. руб.</w:t>
            </w:r>
            <w:r>
              <w:t xml:space="preserve"> </w:t>
            </w:r>
            <w:r w:rsidRPr="00146CAD">
              <w:t>(в том числе:</w:t>
            </w:r>
            <w:r>
              <w:t xml:space="preserve"> о</w:t>
            </w:r>
            <w:r w:rsidRPr="00146CAD">
              <w:t xml:space="preserve">бъем финансирования городского бюджета </w:t>
            </w:r>
            <w:r>
              <w:t>– 200,0 тыс. руб.;        о</w:t>
            </w:r>
            <w:r w:rsidRPr="00146CAD">
              <w:t>бъем финансирования областного бюджета-</w:t>
            </w:r>
            <w:r>
              <w:t>800</w:t>
            </w:r>
            <w:r w:rsidRPr="00146CAD">
              <w:t>,0 тыс. руб</w:t>
            </w:r>
            <w:r>
              <w:t xml:space="preserve">.;             объем финансирования </w:t>
            </w:r>
            <w:r w:rsidRPr="00146CAD">
              <w:t>федер</w:t>
            </w:r>
            <w:r>
              <w:t>ального бюджета – 800 тыс. руб.</w:t>
            </w:r>
            <w:r w:rsidRPr="00146CAD">
              <w:t>);</w:t>
            </w:r>
          </w:p>
          <w:p w:rsidR="00F7740A" w:rsidRPr="00146CAD" w:rsidRDefault="00F7740A" w:rsidP="0011407A">
            <w:pPr>
              <w:spacing w:line="276" w:lineRule="auto"/>
              <w:ind w:firstLine="425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 – 1569,0 тыс. руб. (в том числе:</w:t>
            </w:r>
            <w:r>
              <w:t xml:space="preserve"> о</w:t>
            </w:r>
            <w:r w:rsidRPr="00146CAD">
              <w:t xml:space="preserve">бъем финансирования городского бюджета </w:t>
            </w:r>
            <w:r>
              <w:t xml:space="preserve">– </w:t>
            </w:r>
            <w:r w:rsidRPr="00146CAD">
              <w:t>200,0 тыс. руб.;</w:t>
            </w:r>
            <w:r>
              <w:t xml:space="preserve">  о</w:t>
            </w:r>
            <w:r w:rsidRPr="00146CAD">
              <w:t>бъем финансирования областного бюджета-</w:t>
            </w:r>
            <w:r>
              <w:t>569</w:t>
            </w:r>
            <w:r w:rsidRPr="00146CAD">
              <w:t>,0 тыс. руб</w:t>
            </w:r>
            <w:r>
              <w:t>.;</w:t>
            </w:r>
            <w:r w:rsidRPr="00146CAD">
              <w:t xml:space="preserve"> </w:t>
            </w:r>
            <w:r>
              <w:t>о</w:t>
            </w:r>
            <w:r w:rsidRPr="00146CAD">
              <w:t>бъем финансирования федер</w:t>
            </w:r>
            <w:r>
              <w:t>ального бюджета – 800 тыс. руб.</w:t>
            </w:r>
            <w:r w:rsidRPr="00146CAD">
              <w:t>);</w:t>
            </w:r>
          </w:p>
          <w:p w:rsidR="00F7740A" w:rsidRPr="00146CAD" w:rsidRDefault="00F7740A" w:rsidP="0011407A">
            <w:pPr>
              <w:spacing w:line="276" w:lineRule="auto"/>
              <w:ind w:firstLine="425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 – 1373,0 тыс. руб.</w:t>
            </w:r>
            <w:r>
              <w:t xml:space="preserve"> </w:t>
            </w:r>
            <w:r w:rsidRPr="00146CAD">
              <w:t>(в том числе:</w:t>
            </w:r>
            <w:r>
              <w:t xml:space="preserve"> о</w:t>
            </w:r>
            <w:r w:rsidRPr="00146CAD">
              <w:t xml:space="preserve">бъем финансирования городского бюджета </w:t>
            </w:r>
            <w:r>
              <w:t>– 22</w:t>
            </w:r>
            <w:r w:rsidRPr="00146CAD">
              <w:t>0,</w:t>
            </w:r>
            <w:r>
              <w:t>4</w:t>
            </w:r>
            <w:r w:rsidRPr="00146CAD">
              <w:t xml:space="preserve"> тыс. руб.;</w:t>
            </w:r>
            <w:r>
              <w:t xml:space="preserve">  о</w:t>
            </w:r>
            <w:r w:rsidRPr="00146CAD">
              <w:t>бъем финансирования областного бюджета-</w:t>
            </w:r>
            <w:r>
              <w:t>271</w:t>
            </w:r>
            <w:r w:rsidRPr="00146CAD">
              <w:t>,0 тыс. руб</w:t>
            </w:r>
            <w:r>
              <w:t>.;</w:t>
            </w:r>
            <w:r w:rsidRPr="00146CAD">
              <w:t xml:space="preserve"> </w:t>
            </w:r>
            <w:r>
              <w:t>о</w:t>
            </w:r>
            <w:r w:rsidRPr="00146CAD">
              <w:t>бъем финансирования федер</w:t>
            </w:r>
            <w:r>
              <w:t>ального бюджета – 881,6 тыс. руб.</w:t>
            </w:r>
            <w:r w:rsidRPr="00146CAD">
              <w:t>);</w:t>
            </w:r>
          </w:p>
          <w:p w:rsidR="00722DF4" w:rsidRPr="00EB569A" w:rsidRDefault="00F7740A" w:rsidP="0011407A">
            <w:pPr>
              <w:spacing w:line="276" w:lineRule="auto"/>
              <w:ind w:left="34" w:firstLine="425"/>
              <w:jc w:val="both"/>
            </w:pPr>
            <w:r w:rsidRPr="00146CAD">
              <w:t xml:space="preserve">2017г. – </w:t>
            </w:r>
            <w:r w:rsidR="003E3786">
              <w:t xml:space="preserve">  </w:t>
            </w:r>
            <w:r>
              <w:t>128,8</w:t>
            </w:r>
            <w:r w:rsidRPr="00146CAD">
              <w:t xml:space="preserve"> тыс. руб. (в том числе:</w:t>
            </w:r>
            <w:r>
              <w:t xml:space="preserve"> о</w:t>
            </w:r>
            <w:r w:rsidRPr="00146CAD">
              <w:t xml:space="preserve">бъем финансирования городского бюджета </w:t>
            </w:r>
            <w:r>
              <w:t>– 128,8</w:t>
            </w:r>
            <w:r w:rsidRPr="00146CAD">
              <w:t xml:space="preserve"> тыс. руб.;</w:t>
            </w:r>
            <w:r>
              <w:t xml:space="preserve">  о</w:t>
            </w:r>
            <w:r w:rsidRPr="00146CAD">
              <w:t>бъем финансирования областного бюджета-</w:t>
            </w:r>
            <w:r>
              <w:t>0</w:t>
            </w:r>
            <w:r w:rsidRPr="00146CAD">
              <w:t>,0 тыс. руб</w:t>
            </w:r>
            <w:r>
              <w:t>.;</w:t>
            </w:r>
            <w:r w:rsidRPr="00146CAD">
              <w:t xml:space="preserve"> </w:t>
            </w:r>
            <w:r>
              <w:t>о</w:t>
            </w:r>
            <w:r w:rsidRPr="00146CAD">
              <w:t>бъем финансирования федер</w:t>
            </w:r>
            <w:r>
              <w:t>ального бюджета – 0,0 тыс. руб.</w:t>
            </w:r>
            <w:r w:rsidRPr="00146CAD">
              <w:t>)</w:t>
            </w:r>
            <w:r>
              <w:t>.</w:t>
            </w:r>
          </w:p>
        </w:tc>
      </w:tr>
    </w:tbl>
    <w:p w:rsidR="00323A94" w:rsidRDefault="00323A94" w:rsidP="008A30BF">
      <w:pPr>
        <w:ind w:firstLine="708"/>
        <w:jc w:val="both"/>
      </w:pPr>
    </w:p>
    <w:p w:rsidR="00722DF4" w:rsidRDefault="000372DA" w:rsidP="00FC66EF">
      <w:pPr>
        <w:ind w:firstLine="708"/>
        <w:jc w:val="both"/>
      </w:pPr>
      <w:r>
        <w:t>2</w:t>
      </w:r>
      <w:r w:rsidR="00722DF4">
        <w:t xml:space="preserve">. Раздел </w:t>
      </w:r>
      <w:r w:rsidR="00074699">
        <w:rPr>
          <w:rFonts w:eastAsia="Calibri"/>
          <w:lang w:val="en-US" w:eastAsia="en-US"/>
        </w:rPr>
        <w:t>V</w:t>
      </w:r>
      <w:r w:rsidR="00074699" w:rsidRPr="00074699">
        <w:rPr>
          <w:rFonts w:eastAsia="Calibri"/>
          <w:lang w:eastAsia="en-US"/>
        </w:rPr>
        <w:t>.</w:t>
      </w:r>
      <w:r w:rsidR="00BE122D">
        <w:rPr>
          <w:rFonts w:eastAsia="Calibri"/>
          <w:lang w:eastAsia="en-US"/>
        </w:rPr>
        <w:t xml:space="preserve"> </w:t>
      </w:r>
      <w:r w:rsidR="00BE122D" w:rsidRPr="007E43A6">
        <w:rPr>
          <w:rFonts w:eastAsia="Calibri"/>
          <w:lang w:eastAsia="en-US"/>
        </w:rPr>
        <w:t>«</w:t>
      </w:r>
      <w:r w:rsidR="00722DF4" w:rsidRPr="007E43A6">
        <w:rPr>
          <w:rFonts w:eastAsia="Calibri"/>
          <w:lang w:eastAsia="en-US"/>
        </w:rPr>
        <w:t>Р</w:t>
      </w:r>
      <w:r w:rsidR="00722DF4">
        <w:rPr>
          <w:rFonts w:eastAsia="Calibri"/>
          <w:lang w:eastAsia="en-US"/>
        </w:rPr>
        <w:t xml:space="preserve">есурсное обеспечение муниципальной программы» изложить </w:t>
      </w:r>
      <w:r w:rsidR="00F04360">
        <w:rPr>
          <w:rFonts w:eastAsia="Calibri"/>
          <w:lang w:eastAsia="en-US"/>
        </w:rPr>
        <w:t xml:space="preserve">                      </w:t>
      </w:r>
      <w:r w:rsidR="00722DF4">
        <w:rPr>
          <w:rFonts w:eastAsia="Calibri"/>
          <w:lang w:eastAsia="en-US"/>
        </w:rPr>
        <w:t>в следующей редакции:</w:t>
      </w:r>
    </w:p>
    <w:p w:rsidR="00722DF4" w:rsidRPr="00C02966" w:rsidRDefault="00722DF4" w:rsidP="00FC66EF">
      <w:pPr>
        <w:pStyle w:val="ConsNormal"/>
        <w:ind w:right="0"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val="en-US" w:eastAsia="en-US"/>
        </w:rPr>
        <w:t>V</w:t>
      </w:r>
      <w:r>
        <w:rPr>
          <w:rFonts w:ascii="Times New Roman" w:hAnsi="Times New Roman"/>
          <w:sz w:val="24"/>
          <w:szCs w:val="24"/>
          <w:lang w:eastAsia="en-US"/>
        </w:rPr>
        <w:t>. Ресурсное обеспечение муниципальной программы</w:t>
      </w:r>
    </w:p>
    <w:p w:rsidR="00722DF4" w:rsidRPr="00C02966" w:rsidRDefault="00722DF4" w:rsidP="00FC66EF">
      <w:pPr>
        <w:pStyle w:val="ConsNormal"/>
        <w:ind w:right="0" w:firstLine="708"/>
        <w:rPr>
          <w:rFonts w:ascii="Times New Roman" w:hAnsi="Times New Roman"/>
          <w:sz w:val="24"/>
          <w:szCs w:val="24"/>
        </w:rPr>
      </w:pPr>
      <w:r w:rsidRPr="00C02966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на 2014-2017 гг. всего: </w:t>
      </w:r>
      <w:r w:rsidR="001C3A9C">
        <w:rPr>
          <w:rFonts w:ascii="Times New Roman" w:hAnsi="Times New Roman"/>
          <w:sz w:val="24"/>
          <w:szCs w:val="24"/>
        </w:rPr>
        <w:t>4870,8</w:t>
      </w:r>
      <w:r w:rsidR="00CF6A0A" w:rsidRPr="00C02966">
        <w:rPr>
          <w:rFonts w:ascii="Times New Roman" w:hAnsi="Times New Roman"/>
          <w:sz w:val="24"/>
          <w:szCs w:val="24"/>
        </w:rPr>
        <w:t xml:space="preserve"> </w:t>
      </w:r>
      <w:r w:rsidRPr="00C02966">
        <w:rPr>
          <w:rFonts w:ascii="Times New Roman" w:hAnsi="Times New Roman"/>
          <w:sz w:val="24"/>
          <w:szCs w:val="24"/>
        </w:rPr>
        <w:t>тыс.</w:t>
      </w:r>
      <w:r w:rsidR="00F04360">
        <w:rPr>
          <w:rFonts w:ascii="Times New Roman" w:hAnsi="Times New Roman"/>
          <w:sz w:val="24"/>
          <w:szCs w:val="24"/>
        </w:rPr>
        <w:t xml:space="preserve"> </w:t>
      </w:r>
      <w:r w:rsidRPr="00C02966">
        <w:rPr>
          <w:rFonts w:ascii="Times New Roman" w:hAnsi="Times New Roman"/>
          <w:sz w:val="24"/>
          <w:szCs w:val="24"/>
        </w:rPr>
        <w:t>руб., из них:</w:t>
      </w:r>
    </w:p>
    <w:p w:rsidR="00722DF4" w:rsidRDefault="00722DF4" w:rsidP="00FC66EF">
      <w:pPr>
        <w:pStyle w:val="ConsNormal"/>
        <w:tabs>
          <w:tab w:val="left" w:pos="993"/>
        </w:tabs>
        <w:ind w:right="0" w:firstLine="708"/>
        <w:rPr>
          <w:rFonts w:ascii="Times New Roman" w:hAnsi="Times New Roman"/>
          <w:color w:val="C00000"/>
          <w:sz w:val="24"/>
          <w:szCs w:val="24"/>
        </w:rPr>
      </w:pPr>
      <w:r w:rsidRPr="00C02966">
        <w:rPr>
          <w:rFonts w:ascii="Times New Roman" w:hAnsi="Times New Roman"/>
          <w:color w:val="C00000"/>
          <w:sz w:val="24"/>
          <w:szCs w:val="24"/>
        </w:rPr>
        <w:t>-</w:t>
      </w:r>
      <w:r w:rsidRPr="00C02966">
        <w:rPr>
          <w:rFonts w:ascii="Times New Roman" w:hAnsi="Times New Roman"/>
          <w:color w:val="C00000"/>
          <w:sz w:val="24"/>
          <w:szCs w:val="24"/>
        </w:rPr>
        <w:tab/>
      </w:r>
      <w:r w:rsidRPr="001C3A9C">
        <w:rPr>
          <w:rFonts w:ascii="Times New Roman" w:hAnsi="Times New Roman"/>
          <w:sz w:val="24"/>
          <w:szCs w:val="24"/>
        </w:rPr>
        <w:t xml:space="preserve">объем финансирования городского бюджета – </w:t>
      </w:r>
      <w:r w:rsidR="00CF6A0A" w:rsidRPr="001C3A9C">
        <w:rPr>
          <w:rFonts w:ascii="Times New Roman" w:hAnsi="Times New Roman"/>
          <w:sz w:val="24"/>
          <w:szCs w:val="24"/>
        </w:rPr>
        <w:t>749,2 </w:t>
      </w:r>
      <w:r w:rsidRPr="001C3A9C">
        <w:rPr>
          <w:rFonts w:ascii="Times New Roman" w:hAnsi="Times New Roman"/>
          <w:sz w:val="24"/>
          <w:szCs w:val="24"/>
        </w:rPr>
        <w:t>тыс. руб</w:t>
      </w:r>
      <w:r w:rsidR="003E3786">
        <w:rPr>
          <w:rFonts w:ascii="Times New Roman" w:hAnsi="Times New Roman"/>
          <w:color w:val="C00000"/>
          <w:sz w:val="24"/>
          <w:szCs w:val="24"/>
        </w:rPr>
        <w:t>.;</w:t>
      </w:r>
    </w:p>
    <w:p w:rsidR="003E3786" w:rsidRPr="001C3A9C" w:rsidRDefault="003E3786" w:rsidP="00FC66EF">
      <w:pPr>
        <w:pStyle w:val="ConsNormal"/>
        <w:ind w:right="0" w:firstLine="708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- </w:t>
      </w:r>
      <w:r w:rsidR="0011407A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1C3A9C">
        <w:rPr>
          <w:rFonts w:ascii="Times New Roman" w:hAnsi="Times New Roman"/>
          <w:sz w:val="24"/>
          <w:szCs w:val="24"/>
        </w:rPr>
        <w:t>объем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A9C">
        <w:rPr>
          <w:rFonts w:ascii="Times New Roman" w:hAnsi="Times New Roman"/>
          <w:sz w:val="24"/>
          <w:szCs w:val="24"/>
        </w:rPr>
        <w:t>областного бюджета</w:t>
      </w:r>
      <w:r>
        <w:rPr>
          <w:rFonts w:ascii="Times New Roman" w:hAnsi="Times New Roman"/>
          <w:sz w:val="24"/>
          <w:szCs w:val="24"/>
        </w:rPr>
        <w:t xml:space="preserve">  - 1640,0 </w:t>
      </w:r>
      <w:r w:rsidRPr="001C3A9C">
        <w:rPr>
          <w:rFonts w:ascii="Times New Roman" w:hAnsi="Times New Roman"/>
          <w:sz w:val="24"/>
          <w:szCs w:val="24"/>
        </w:rPr>
        <w:t>тыс. руб</w:t>
      </w:r>
      <w:r>
        <w:rPr>
          <w:rFonts w:ascii="Times New Roman" w:hAnsi="Times New Roman"/>
          <w:color w:val="C00000"/>
          <w:sz w:val="24"/>
          <w:szCs w:val="24"/>
        </w:rPr>
        <w:t>.;</w:t>
      </w:r>
    </w:p>
    <w:p w:rsidR="00722DF4" w:rsidRPr="001C3A9C" w:rsidRDefault="003E3786" w:rsidP="0011407A">
      <w:pPr>
        <w:pStyle w:val="ConsNormal"/>
        <w:tabs>
          <w:tab w:val="left" w:pos="993"/>
        </w:tabs>
        <w:ind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722DF4" w:rsidRPr="001C3A9C">
        <w:rPr>
          <w:rFonts w:ascii="Times New Roman" w:hAnsi="Times New Roman"/>
          <w:sz w:val="24"/>
          <w:szCs w:val="24"/>
        </w:rPr>
        <w:t xml:space="preserve">объем финансирования </w:t>
      </w:r>
      <w:r w:rsidR="006C1A65" w:rsidRPr="001C3A9C">
        <w:rPr>
          <w:rFonts w:ascii="Times New Roman" w:hAnsi="Times New Roman"/>
          <w:sz w:val="24"/>
          <w:szCs w:val="24"/>
        </w:rPr>
        <w:t>федерального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52BB4" w:rsidRPr="001C3A9C">
        <w:rPr>
          <w:rFonts w:ascii="Times New Roman" w:hAnsi="Times New Roman"/>
          <w:sz w:val="24"/>
          <w:szCs w:val="24"/>
        </w:rPr>
        <w:t>-</w:t>
      </w:r>
      <w:r w:rsidR="001C3A9C" w:rsidRPr="001C3A9C">
        <w:rPr>
          <w:rFonts w:ascii="Times New Roman" w:hAnsi="Times New Roman"/>
          <w:sz w:val="24"/>
          <w:szCs w:val="24"/>
        </w:rPr>
        <w:t xml:space="preserve"> 2481,6</w:t>
      </w:r>
      <w:r w:rsidR="00613536">
        <w:rPr>
          <w:rFonts w:ascii="Times New Roman" w:hAnsi="Times New Roman"/>
          <w:sz w:val="24"/>
          <w:szCs w:val="24"/>
        </w:rPr>
        <w:t xml:space="preserve"> </w:t>
      </w:r>
      <w:r w:rsidR="006C1A65" w:rsidRPr="001C3A9C">
        <w:rPr>
          <w:rFonts w:ascii="Times New Roman" w:hAnsi="Times New Roman"/>
          <w:sz w:val="24"/>
          <w:szCs w:val="24"/>
        </w:rPr>
        <w:t>тыс. руб</w:t>
      </w:r>
      <w:r w:rsidR="00722DF4" w:rsidRPr="001C3A9C">
        <w:rPr>
          <w:rFonts w:ascii="Times New Roman" w:hAnsi="Times New Roman"/>
          <w:sz w:val="24"/>
          <w:szCs w:val="24"/>
        </w:rPr>
        <w:t xml:space="preserve">. </w:t>
      </w:r>
    </w:p>
    <w:p w:rsidR="00722DF4" w:rsidRPr="00C02966" w:rsidRDefault="00722DF4" w:rsidP="00722DF4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3E3786" w:rsidRDefault="003E3786" w:rsidP="00722DF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70EA0" w:rsidRDefault="00F70EA0" w:rsidP="00722DF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D754A">
        <w:rPr>
          <w:bCs/>
        </w:rPr>
        <w:lastRenderedPageBreak/>
        <w:t>РЕСУРСНОЕ ОБЕСПЕ</w:t>
      </w:r>
      <w:r>
        <w:rPr>
          <w:bCs/>
        </w:rPr>
        <w:t xml:space="preserve">ЧЕНИЕ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реализации муниципальной программы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«Экономическое развитие и инновационная экономика в  г. Переславле-Залесском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outlineLvl w:val="1"/>
      </w:pPr>
      <w:r>
        <w:t>на 2014-2017 годы»</w:t>
      </w:r>
    </w:p>
    <w:p w:rsidR="00F04360" w:rsidRDefault="00F04360" w:rsidP="00722DF4">
      <w:pPr>
        <w:widowControl w:val="0"/>
        <w:autoSpaceDE w:val="0"/>
        <w:autoSpaceDN w:val="0"/>
        <w:adjustRightInd w:val="0"/>
        <w:jc w:val="center"/>
        <w:outlineLvl w:val="1"/>
        <w:rPr>
          <w:color w:val="C00000"/>
        </w:rPr>
      </w:pPr>
    </w:p>
    <w:tbl>
      <w:tblPr>
        <w:tblW w:w="5122" w:type="pct"/>
        <w:jc w:val="center"/>
        <w:tblLook w:val="00A0"/>
      </w:tblPr>
      <w:tblGrid>
        <w:gridCol w:w="549"/>
        <w:gridCol w:w="3575"/>
        <w:gridCol w:w="1171"/>
        <w:gridCol w:w="1126"/>
        <w:gridCol w:w="1141"/>
        <w:gridCol w:w="1133"/>
        <w:gridCol w:w="1110"/>
      </w:tblGrid>
      <w:tr w:rsidR="00722DF4" w:rsidTr="00FC66EF">
        <w:trPr>
          <w:trHeight w:val="464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 xml:space="preserve">№ </w:t>
            </w:r>
          </w:p>
          <w:p w:rsidR="00722DF4" w:rsidRDefault="00722DF4" w:rsidP="00993FFA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 xml:space="preserve">Источники </w:t>
            </w:r>
          </w:p>
          <w:p w:rsidR="00722DF4" w:rsidRDefault="00722DF4" w:rsidP="00993FFA">
            <w:pPr>
              <w:spacing w:line="276" w:lineRule="auto"/>
              <w:jc w:val="center"/>
            </w:pPr>
            <w:r>
              <w:t>финансирования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Оценка расходов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722DF4" w:rsidTr="0023208F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/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2015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2016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2017 год</w:t>
            </w:r>
          </w:p>
        </w:tc>
      </w:tr>
      <w:tr w:rsidR="00722DF4" w:rsidTr="0023208F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9</w:t>
            </w:r>
          </w:p>
        </w:tc>
      </w:tr>
      <w:tr w:rsidR="00FC66EF" w:rsidTr="002F14D8">
        <w:trPr>
          <w:trHeight w:val="1103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993FFA">
            <w:pPr>
              <w:spacing w:line="276" w:lineRule="auto"/>
            </w:pPr>
            <w: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6EF" w:rsidRDefault="00FC66EF" w:rsidP="00993FFA">
            <w:pPr>
              <w:spacing w:line="276" w:lineRule="auto"/>
              <w:jc w:val="both"/>
            </w:pPr>
            <w:r>
              <w:t>Долгосрочная городская целевая программа «Развитие субъектов малого и среднего предпринимательства города Переславля-Залесского на 2013-2017 годы» в том числе: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  <w:r w:rsidRPr="001C3A9C">
              <w:t>4870,8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</w:p>
          <w:p w:rsidR="00FC66EF" w:rsidRPr="00BD4637" w:rsidRDefault="00FC66EF" w:rsidP="008916AF">
            <w:pPr>
              <w:spacing w:line="276" w:lineRule="auto"/>
              <w:jc w:val="center"/>
            </w:pPr>
            <w:r w:rsidRPr="00BD4637">
              <w:t>1569,0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  <w:r>
              <w:t>1373,0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</w:p>
          <w:p w:rsidR="00FC66EF" w:rsidRDefault="00FC66EF" w:rsidP="008916AF">
            <w:pPr>
              <w:spacing w:line="276" w:lineRule="auto"/>
              <w:jc w:val="center"/>
            </w:pPr>
            <w:r>
              <w:t>128,8</w:t>
            </w:r>
          </w:p>
        </w:tc>
      </w:tr>
      <w:tr w:rsidR="00FC66EF" w:rsidTr="00FC66EF">
        <w:trPr>
          <w:trHeight w:val="6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993FFA"/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6EF" w:rsidRDefault="00FC66EF" w:rsidP="00FC66EF">
            <w:pPr>
              <w:spacing w:line="276" w:lineRule="auto"/>
            </w:pPr>
            <w:r>
              <w:t>объем финансирования городского бюджета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jc w:val="center"/>
            </w:pPr>
            <w:r>
              <w:t>749,2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Pr="00BD4637" w:rsidRDefault="00FC66EF" w:rsidP="00FC66EF">
            <w:pPr>
              <w:spacing w:line="276" w:lineRule="auto"/>
              <w:jc w:val="center"/>
            </w:pPr>
            <w:r w:rsidRPr="00BD4637"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jc w:val="center"/>
            </w:pPr>
            <w:r>
              <w:t>22</w:t>
            </w:r>
            <w:r w:rsidRPr="006F40C6">
              <w:t>0,4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jc w:val="center"/>
            </w:pPr>
            <w:r>
              <w:t>128,8</w:t>
            </w:r>
          </w:p>
        </w:tc>
      </w:tr>
      <w:tr w:rsidR="00FC66EF" w:rsidTr="00FC66EF">
        <w:trPr>
          <w:trHeight w:val="6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993FFA"/>
        </w:tc>
        <w:tc>
          <w:tcPr>
            <w:tcW w:w="182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6EF" w:rsidRDefault="00FC66EF" w:rsidP="00FC66EF">
            <w:pPr>
              <w:spacing w:line="276" w:lineRule="auto"/>
            </w:pPr>
            <w:r>
              <w:t>объем финансирования областного бюджета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ind w:right="-102"/>
              <w:jc w:val="center"/>
            </w:pPr>
            <w:r>
              <w:t>1640,0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Pr="00BD4637" w:rsidRDefault="00FC66EF" w:rsidP="00FC66EF">
            <w:pPr>
              <w:spacing w:line="276" w:lineRule="auto"/>
              <w:jc w:val="center"/>
            </w:pPr>
            <w:r>
              <w:t>569,0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jc w:val="center"/>
            </w:pPr>
            <w:r>
              <w:t>271,0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6EF" w:rsidRDefault="00FC66EF" w:rsidP="00FC66EF">
            <w:pPr>
              <w:spacing w:line="276" w:lineRule="auto"/>
              <w:jc w:val="center"/>
            </w:pPr>
            <w:r>
              <w:t>0,0</w:t>
            </w:r>
          </w:p>
        </w:tc>
      </w:tr>
      <w:tr w:rsidR="00FC66EF" w:rsidTr="00FC66EF">
        <w:trPr>
          <w:trHeight w:val="623"/>
          <w:jc w:val="center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EF" w:rsidRDefault="00FC66EF" w:rsidP="00993FFA">
            <w:pPr>
              <w:spacing w:line="276" w:lineRule="auto"/>
            </w:pP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</w:pPr>
            <w:r>
              <w:t>объем финансирования федерального бюджета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Pr="001C3A9C" w:rsidRDefault="00FC66EF" w:rsidP="00FC66EF">
            <w:pPr>
              <w:spacing w:line="276" w:lineRule="auto"/>
              <w:jc w:val="center"/>
            </w:pPr>
            <w:r>
              <w:t>2481,6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Pr="00BD4637" w:rsidRDefault="00FC66EF" w:rsidP="00FC66EF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EF" w:rsidRDefault="00FC66EF" w:rsidP="00FC66EF">
            <w:pPr>
              <w:spacing w:line="276" w:lineRule="auto"/>
              <w:jc w:val="center"/>
            </w:pPr>
            <w:r>
              <w:t>88</w:t>
            </w:r>
            <w:r w:rsidRPr="006F40C6">
              <w:t>1,6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EF" w:rsidRDefault="00FC66EF" w:rsidP="00FC66EF">
            <w:pPr>
              <w:spacing w:line="276" w:lineRule="auto"/>
              <w:jc w:val="center"/>
            </w:pPr>
            <w:r>
              <w:t>0,0</w:t>
            </w:r>
          </w:p>
        </w:tc>
      </w:tr>
      <w:tr w:rsidR="00722DF4" w:rsidTr="001220AA">
        <w:trPr>
          <w:trHeight w:val="62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F4" w:rsidRDefault="00722DF4" w:rsidP="00993FFA">
            <w:pPr>
              <w:spacing w:line="276" w:lineRule="auto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Pr="001220AA" w:rsidRDefault="00722DF4" w:rsidP="001220AA">
            <w:pPr>
              <w:spacing w:line="276" w:lineRule="auto"/>
              <w:rPr>
                <w:b/>
              </w:rPr>
            </w:pPr>
            <w:r w:rsidRPr="001220AA">
              <w:rPr>
                <w:b/>
              </w:rPr>
              <w:t>Итого по муниципальной программе: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Pr="001220AA" w:rsidRDefault="00905E72" w:rsidP="00993FFA">
            <w:pPr>
              <w:spacing w:line="276" w:lineRule="auto"/>
              <w:jc w:val="center"/>
              <w:rPr>
                <w:b/>
              </w:rPr>
            </w:pPr>
            <w:r w:rsidRPr="001220AA">
              <w:rPr>
                <w:b/>
              </w:rPr>
              <w:t>4870,8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Pr="001220AA" w:rsidRDefault="00722DF4" w:rsidP="00993FFA">
            <w:pPr>
              <w:spacing w:line="276" w:lineRule="auto"/>
              <w:jc w:val="center"/>
              <w:rPr>
                <w:b/>
              </w:rPr>
            </w:pPr>
            <w:r w:rsidRPr="001220AA">
              <w:rPr>
                <w:b/>
              </w:rPr>
              <w:t>1800,0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Pr="001220AA" w:rsidRDefault="00722DF4" w:rsidP="00993FFA">
            <w:pPr>
              <w:spacing w:line="276" w:lineRule="auto"/>
              <w:jc w:val="center"/>
              <w:rPr>
                <w:b/>
              </w:rPr>
            </w:pPr>
            <w:r w:rsidRPr="001220AA">
              <w:rPr>
                <w:b/>
              </w:rPr>
              <w:t>1569,0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Pr="001220AA" w:rsidRDefault="00430774" w:rsidP="00993FFA">
            <w:pPr>
              <w:spacing w:line="276" w:lineRule="auto"/>
              <w:jc w:val="center"/>
              <w:rPr>
                <w:b/>
              </w:rPr>
            </w:pPr>
            <w:r w:rsidRPr="001220AA">
              <w:rPr>
                <w:b/>
              </w:rPr>
              <w:t>1373,0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F4" w:rsidRPr="001220AA" w:rsidRDefault="00905E72" w:rsidP="00993FFA">
            <w:pPr>
              <w:spacing w:line="276" w:lineRule="auto"/>
              <w:jc w:val="center"/>
              <w:rPr>
                <w:b/>
              </w:rPr>
            </w:pPr>
            <w:r w:rsidRPr="001220AA">
              <w:rPr>
                <w:b/>
              </w:rPr>
              <w:t>128,8</w:t>
            </w:r>
          </w:p>
        </w:tc>
      </w:tr>
    </w:tbl>
    <w:p w:rsidR="007A1132" w:rsidRDefault="007A1132" w:rsidP="00722DF4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</w:p>
    <w:p w:rsidR="00722DF4" w:rsidRDefault="00722DF4" w:rsidP="00722DF4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</w:p>
    <w:p w:rsidR="00722DF4" w:rsidRPr="00BE122D" w:rsidRDefault="009F3677" w:rsidP="00BE122D">
      <w:pPr>
        <w:pStyle w:val="ConsNormal"/>
        <w:ind w:right="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722DF4">
        <w:rPr>
          <w:rFonts w:ascii="Times New Roman" w:hAnsi="Times New Roman"/>
          <w:bCs/>
          <w:sz w:val="24"/>
          <w:szCs w:val="24"/>
        </w:rPr>
        <w:t xml:space="preserve">. </w:t>
      </w:r>
      <w:r w:rsidR="00FC66EF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="00FC66EF">
        <w:rPr>
          <w:rFonts w:ascii="Times New Roman" w:hAnsi="Times New Roman"/>
          <w:bCs/>
          <w:sz w:val="24"/>
          <w:szCs w:val="24"/>
        </w:rPr>
        <w:t>п</w:t>
      </w:r>
      <w:r w:rsidR="00BE122D">
        <w:rPr>
          <w:rFonts w:ascii="Times New Roman" w:hAnsi="Times New Roman"/>
          <w:bCs/>
          <w:sz w:val="24"/>
          <w:szCs w:val="24"/>
        </w:rPr>
        <w:t>риложени</w:t>
      </w:r>
      <w:r w:rsidR="00BE122D" w:rsidRPr="007E43A6">
        <w:rPr>
          <w:rFonts w:ascii="Times New Roman" w:hAnsi="Times New Roman"/>
          <w:bCs/>
          <w:sz w:val="24"/>
          <w:szCs w:val="24"/>
        </w:rPr>
        <w:t>и</w:t>
      </w:r>
      <w:proofErr w:type="gramEnd"/>
      <w:r w:rsidR="00722DF4" w:rsidRPr="007E43A6">
        <w:rPr>
          <w:rFonts w:ascii="Times New Roman" w:hAnsi="Times New Roman"/>
          <w:bCs/>
          <w:sz w:val="24"/>
          <w:szCs w:val="24"/>
        </w:rPr>
        <w:t xml:space="preserve"> </w:t>
      </w:r>
      <w:r w:rsidR="00722DF4">
        <w:rPr>
          <w:rFonts w:ascii="Times New Roman" w:hAnsi="Times New Roman"/>
          <w:bCs/>
          <w:sz w:val="24"/>
          <w:szCs w:val="24"/>
        </w:rPr>
        <w:t xml:space="preserve">1 к Программе «Основные сведения о подпрограммах, входящих </w:t>
      </w:r>
      <w:r w:rsidR="0011407A">
        <w:rPr>
          <w:rFonts w:ascii="Times New Roman" w:hAnsi="Times New Roman"/>
          <w:bCs/>
          <w:sz w:val="24"/>
          <w:szCs w:val="24"/>
        </w:rPr>
        <w:t xml:space="preserve">  </w:t>
      </w:r>
      <w:r w:rsidR="00722DF4">
        <w:rPr>
          <w:rFonts w:ascii="Times New Roman" w:hAnsi="Times New Roman"/>
          <w:bCs/>
          <w:sz w:val="24"/>
          <w:szCs w:val="24"/>
        </w:rPr>
        <w:t xml:space="preserve">в муниципальную программу «Экономическое развитие и инновационная экономика </w:t>
      </w:r>
      <w:r w:rsidR="0011407A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722DF4">
        <w:rPr>
          <w:rFonts w:ascii="Times New Roman" w:hAnsi="Times New Roman"/>
          <w:bCs/>
          <w:sz w:val="24"/>
          <w:szCs w:val="24"/>
        </w:rPr>
        <w:t>в г. Переслав</w:t>
      </w:r>
      <w:r w:rsidR="00BE122D">
        <w:rPr>
          <w:rFonts w:ascii="Times New Roman" w:hAnsi="Times New Roman"/>
          <w:bCs/>
          <w:sz w:val="24"/>
          <w:szCs w:val="24"/>
        </w:rPr>
        <w:t>ле-Залесском на 2014-2017 годы</w:t>
      </w:r>
      <w:r w:rsidR="00BE122D" w:rsidRPr="007E43A6">
        <w:rPr>
          <w:rFonts w:ascii="Times New Roman" w:hAnsi="Times New Roman"/>
          <w:bCs/>
          <w:sz w:val="24"/>
          <w:szCs w:val="24"/>
        </w:rPr>
        <w:t xml:space="preserve">» </w:t>
      </w:r>
      <w:r w:rsidR="00074699">
        <w:rPr>
          <w:rFonts w:ascii="Times New Roman" w:hAnsi="Times New Roman"/>
          <w:bCs/>
          <w:sz w:val="24"/>
          <w:szCs w:val="24"/>
        </w:rPr>
        <w:t>позиции</w:t>
      </w:r>
      <w:r w:rsidR="00722DF4" w:rsidRPr="007E43A6">
        <w:rPr>
          <w:rFonts w:ascii="Times New Roman" w:hAnsi="Times New Roman"/>
          <w:sz w:val="24"/>
          <w:szCs w:val="24"/>
        </w:rPr>
        <w:t xml:space="preserve"> </w:t>
      </w:r>
      <w:r w:rsidR="00BE122D" w:rsidRPr="007E43A6">
        <w:rPr>
          <w:rFonts w:ascii="Times New Roman" w:hAnsi="Times New Roman"/>
          <w:sz w:val="24"/>
          <w:szCs w:val="24"/>
        </w:rPr>
        <w:t>«Срок реализации»</w:t>
      </w:r>
      <w:r w:rsidR="00074699">
        <w:rPr>
          <w:rFonts w:ascii="Times New Roman" w:hAnsi="Times New Roman"/>
          <w:sz w:val="24"/>
          <w:szCs w:val="24"/>
        </w:rPr>
        <w:t xml:space="preserve">, </w:t>
      </w:r>
      <w:r w:rsidR="00722DF4" w:rsidRPr="007E43A6">
        <w:rPr>
          <w:rFonts w:ascii="Times New Roman" w:hAnsi="Times New Roman"/>
          <w:sz w:val="24"/>
          <w:szCs w:val="24"/>
        </w:rPr>
        <w:t>«Объемы</w:t>
      </w:r>
      <w:r w:rsidR="00722DF4" w:rsidRPr="00BE122D">
        <w:rPr>
          <w:rFonts w:ascii="Times New Roman" w:hAnsi="Times New Roman"/>
          <w:sz w:val="24"/>
          <w:szCs w:val="24"/>
        </w:rPr>
        <w:t xml:space="preserve"> и источники финансирования Программы» изложить</w:t>
      </w:r>
      <w:r w:rsidR="00BE122D">
        <w:rPr>
          <w:rFonts w:ascii="Times New Roman" w:hAnsi="Times New Roman"/>
          <w:sz w:val="24"/>
          <w:szCs w:val="24"/>
        </w:rPr>
        <w:t xml:space="preserve"> </w:t>
      </w:r>
      <w:r w:rsidR="00722DF4" w:rsidRPr="00BE122D">
        <w:rPr>
          <w:rFonts w:ascii="Times New Roman" w:hAnsi="Times New Roman"/>
          <w:sz w:val="24"/>
          <w:szCs w:val="24"/>
        </w:rPr>
        <w:t>в следующей редакции:</w:t>
      </w:r>
    </w:p>
    <w:p w:rsidR="00323A94" w:rsidRDefault="00323A94" w:rsidP="00722DF4">
      <w:pPr>
        <w:ind w:left="23"/>
        <w:jc w:val="both"/>
        <w:rPr>
          <w:lang w:eastAsia="ar-S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6521"/>
      </w:tblGrid>
      <w:tr w:rsidR="00FC66EF" w:rsidTr="00FC66EF">
        <w:trPr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F" w:rsidRDefault="00FC66EF" w:rsidP="00993FF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 w:rsidRPr="00047B3F">
              <w:t>Срок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F" w:rsidRDefault="00FC66EF" w:rsidP="00FC66EF">
            <w:pPr>
              <w:spacing w:line="276" w:lineRule="auto"/>
              <w:ind w:left="32" w:right="34"/>
            </w:pPr>
            <w:r w:rsidRPr="00047B3F">
              <w:t>2014-201</w:t>
            </w:r>
            <w:r>
              <w:t>7</w:t>
            </w:r>
            <w:r w:rsidRPr="00047B3F">
              <w:t xml:space="preserve"> годы</w:t>
            </w:r>
          </w:p>
        </w:tc>
      </w:tr>
      <w:tr w:rsidR="00722DF4" w:rsidTr="00FC66EF">
        <w:trPr>
          <w:trHeight w:val="9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993FF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EF" w:rsidRDefault="00FC66EF" w:rsidP="0011407A">
            <w:pPr>
              <w:spacing w:line="276" w:lineRule="auto"/>
              <w:ind w:left="34" w:firstLine="425"/>
              <w:jc w:val="both"/>
            </w:pPr>
            <w:r>
              <w:t>Объем финансирования  по программе всего: 4870,80 тыс</w:t>
            </w:r>
            <w:proofErr w:type="gramStart"/>
            <w:r>
              <w:t>.р</w:t>
            </w:r>
            <w:proofErr w:type="gramEnd"/>
            <w:r>
              <w:t>уб., в том числе по годам:</w:t>
            </w:r>
          </w:p>
          <w:p w:rsidR="00FC66EF" w:rsidRPr="00146CAD" w:rsidRDefault="00FC66EF" w:rsidP="0011407A">
            <w:pPr>
              <w:spacing w:line="276" w:lineRule="auto"/>
              <w:ind w:firstLine="425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 – 1800,0 тыс. руб.</w:t>
            </w:r>
            <w:r>
              <w:t xml:space="preserve"> </w:t>
            </w:r>
            <w:r w:rsidRPr="00146CAD">
              <w:t>(в том числе:</w:t>
            </w:r>
            <w:r>
              <w:t xml:space="preserve"> о</w:t>
            </w:r>
            <w:r w:rsidRPr="00146CAD">
              <w:t xml:space="preserve">бъем финансирования городского бюджета </w:t>
            </w:r>
            <w:r>
              <w:t>– 200,0 тыс. руб.;        о</w:t>
            </w:r>
            <w:r w:rsidRPr="00146CAD">
              <w:t>бъем финансирования областного бюджета-</w:t>
            </w:r>
            <w:r>
              <w:t>800</w:t>
            </w:r>
            <w:r w:rsidRPr="00146CAD">
              <w:t>,0 тыс. руб</w:t>
            </w:r>
            <w:r>
              <w:t xml:space="preserve">.;             объем финансирования </w:t>
            </w:r>
            <w:r w:rsidRPr="00146CAD">
              <w:t>федер</w:t>
            </w:r>
            <w:r>
              <w:t>ального бюджета – 800 тыс. руб.</w:t>
            </w:r>
            <w:r w:rsidRPr="00146CAD">
              <w:t>);</w:t>
            </w:r>
          </w:p>
          <w:p w:rsidR="00FC66EF" w:rsidRPr="00146CAD" w:rsidRDefault="00FC66EF" w:rsidP="0011407A">
            <w:pPr>
              <w:spacing w:line="276" w:lineRule="auto"/>
              <w:ind w:firstLine="425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 – 1569,0 тыс. руб. (в том числе:</w:t>
            </w:r>
            <w:r>
              <w:t xml:space="preserve"> о</w:t>
            </w:r>
            <w:r w:rsidRPr="00146CAD">
              <w:t xml:space="preserve">бъем финансирования городского бюджета </w:t>
            </w:r>
            <w:r>
              <w:t xml:space="preserve">– </w:t>
            </w:r>
            <w:r w:rsidRPr="00146CAD">
              <w:t>200,0 тыс. руб.;</w:t>
            </w:r>
            <w:r>
              <w:t xml:space="preserve">  о</w:t>
            </w:r>
            <w:r w:rsidRPr="00146CAD">
              <w:t>бъем финансирования областного бюджета-</w:t>
            </w:r>
            <w:r>
              <w:t>569</w:t>
            </w:r>
            <w:r w:rsidRPr="00146CAD">
              <w:t>,0 тыс. руб</w:t>
            </w:r>
            <w:r>
              <w:t>.;</w:t>
            </w:r>
            <w:r w:rsidRPr="00146CAD">
              <w:t xml:space="preserve"> </w:t>
            </w:r>
            <w:r>
              <w:t>о</w:t>
            </w:r>
            <w:r w:rsidRPr="00146CAD">
              <w:t>бъем финансирования федер</w:t>
            </w:r>
            <w:r>
              <w:t>ального бюджета – 800 тыс. руб.</w:t>
            </w:r>
            <w:r w:rsidRPr="00146CAD">
              <w:t>);</w:t>
            </w:r>
          </w:p>
          <w:p w:rsidR="00FC66EF" w:rsidRPr="00146CAD" w:rsidRDefault="00FC66EF" w:rsidP="0011407A">
            <w:pPr>
              <w:spacing w:line="276" w:lineRule="auto"/>
              <w:ind w:firstLine="425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 – 1373,0 тыс. руб.</w:t>
            </w:r>
            <w:r>
              <w:t xml:space="preserve"> </w:t>
            </w:r>
            <w:r w:rsidRPr="00146CAD">
              <w:t>(в том числе:</w:t>
            </w:r>
            <w:r>
              <w:t xml:space="preserve"> о</w:t>
            </w:r>
            <w:r w:rsidRPr="00146CAD">
              <w:t xml:space="preserve">бъем финансирования городского бюджета </w:t>
            </w:r>
            <w:r>
              <w:t>– 22</w:t>
            </w:r>
            <w:r w:rsidRPr="00146CAD">
              <w:t>0,</w:t>
            </w:r>
            <w:r>
              <w:t>4</w:t>
            </w:r>
            <w:r w:rsidRPr="00146CAD">
              <w:t xml:space="preserve"> тыс. руб.;</w:t>
            </w:r>
            <w:r>
              <w:t xml:space="preserve">  о</w:t>
            </w:r>
            <w:r w:rsidRPr="00146CAD">
              <w:t>бъем финансирования областного бюджета-</w:t>
            </w:r>
            <w:r>
              <w:t>271</w:t>
            </w:r>
            <w:r w:rsidRPr="00146CAD">
              <w:t>,0 тыс. руб</w:t>
            </w:r>
            <w:r>
              <w:t>.;</w:t>
            </w:r>
            <w:r w:rsidRPr="00146CAD">
              <w:t xml:space="preserve"> </w:t>
            </w:r>
            <w:r>
              <w:lastRenderedPageBreak/>
              <w:t>о</w:t>
            </w:r>
            <w:r w:rsidRPr="00146CAD">
              <w:t>бъем финансирования федер</w:t>
            </w:r>
            <w:r>
              <w:t>ального бюджета – 881,6 тыс. руб.</w:t>
            </w:r>
            <w:r w:rsidRPr="00146CAD">
              <w:t>);</w:t>
            </w:r>
          </w:p>
          <w:p w:rsidR="00722DF4" w:rsidRDefault="00FC66EF" w:rsidP="0011407A">
            <w:pPr>
              <w:autoSpaceDE w:val="0"/>
              <w:autoSpaceDN w:val="0"/>
              <w:adjustRightInd w:val="0"/>
              <w:spacing w:line="276" w:lineRule="auto"/>
              <w:ind w:left="32" w:right="34" w:firstLine="425"/>
            </w:pPr>
            <w:r w:rsidRPr="00146CAD">
              <w:t>2017г.</w:t>
            </w:r>
            <w:r w:rsidR="0011407A">
              <w:t xml:space="preserve"> </w:t>
            </w:r>
            <w:r w:rsidRPr="00146CAD">
              <w:t>–</w:t>
            </w:r>
            <w:r w:rsidR="0011407A">
              <w:t xml:space="preserve"> </w:t>
            </w:r>
            <w:r>
              <w:t>128,8</w:t>
            </w:r>
            <w:r w:rsidRPr="00146CAD">
              <w:t xml:space="preserve"> тыс. руб.</w:t>
            </w:r>
            <w:r w:rsidR="0011407A">
              <w:t xml:space="preserve"> </w:t>
            </w:r>
            <w:r w:rsidRPr="00146CAD">
              <w:t>(в</w:t>
            </w:r>
            <w:r w:rsidR="0011407A">
              <w:t xml:space="preserve"> </w:t>
            </w:r>
            <w:r w:rsidRPr="00146CAD">
              <w:t>том числе:</w:t>
            </w:r>
            <w:r>
              <w:t xml:space="preserve"> о</w:t>
            </w:r>
            <w:r w:rsidRPr="00146CAD">
              <w:t xml:space="preserve">бъем финансирования городского бюджета </w:t>
            </w:r>
            <w:r>
              <w:t>– 128,8</w:t>
            </w:r>
            <w:r w:rsidRPr="00146CAD">
              <w:t xml:space="preserve"> тыс. руб.;</w:t>
            </w:r>
            <w:r>
              <w:t xml:space="preserve">  о</w:t>
            </w:r>
            <w:r w:rsidRPr="00146CAD">
              <w:t>бъем финансирования областного бюджета-</w:t>
            </w:r>
            <w:r>
              <w:t>0</w:t>
            </w:r>
            <w:r w:rsidRPr="00146CAD">
              <w:t>,0 тыс. руб</w:t>
            </w:r>
            <w:r>
              <w:t>.;</w:t>
            </w:r>
            <w:r w:rsidRPr="00146CAD">
              <w:t xml:space="preserve"> </w:t>
            </w:r>
            <w:r>
              <w:t>о</w:t>
            </w:r>
            <w:r w:rsidRPr="00146CAD">
              <w:t>бъем финансирования федер</w:t>
            </w:r>
            <w:r>
              <w:t>ального бюджета – 0,0 тыс. руб.</w:t>
            </w:r>
            <w:r w:rsidRPr="00146CAD">
              <w:t>)</w:t>
            </w:r>
            <w:r>
              <w:t>.</w:t>
            </w:r>
          </w:p>
        </w:tc>
      </w:tr>
    </w:tbl>
    <w:p w:rsidR="00722DF4" w:rsidRDefault="00722DF4" w:rsidP="00722DF4">
      <w:pPr>
        <w:pStyle w:val="ConsNormal"/>
        <w:ind w:right="0" w:firstLine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22DF4" w:rsidRDefault="00722DF4" w:rsidP="00722DF4">
      <w:pPr>
        <w:pStyle w:val="a3"/>
        <w:tabs>
          <w:tab w:val="clear" w:pos="5103"/>
          <w:tab w:val="left" w:pos="3960"/>
          <w:tab w:val="left" w:pos="8364"/>
        </w:tabs>
        <w:ind w:right="-1"/>
        <w:rPr>
          <w:sz w:val="24"/>
          <w:szCs w:val="24"/>
        </w:rPr>
      </w:pPr>
    </w:p>
    <w:p w:rsidR="00722DF4" w:rsidRDefault="00722DF4" w:rsidP="00722DF4">
      <w:pPr>
        <w:tabs>
          <w:tab w:val="left" w:pos="2640"/>
        </w:tabs>
        <w:ind w:right="4308"/>
        <w:jc w:val="both"/>
        <w:rPr>
          <w:b/>
        </w:rPr>
      </w:pPr>
    </w:p>
    <w:p w:rsidR="00722DF4" w:rsidRDefault="00722DF4" w:rsidP="00722DF4"/>
    <w:p w:rsidR="00722DF4" w:rsidRDefault="00722DF4" w:rsidP="00722DF4">
      <w:r>
        <w:t xml:space="preserve"> </w:t>
      </w:r>
    </w:p>
    <w:p w:rsidR="00722DF4" w:rsidRDefault="00722DF4" w:rsidP="00722DF4"/>
    <w:p w:rsidR="00722DF4" w:rsidRDefault="00722DF4" w:rsidP="00722DF4"/>
    <w:sectPr w:rsidR="00722DF4" w:rsidSect="0004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6A" w:rsidRDefault="00707B6A" w:rsidP="0061158C">
      <w:r>
        <w:separator/>
      </w:r>
    </w:p>
  </w:endnote>
  <w:endnote w:type="continuationSeparator" w:id="0">
    <w:p w:rsidR="00707B6A" w:rsidRDefault="00707B6A" w:rsidP="0061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6A" w:rsidRDefault="00707B6A" w:rsidP="0061158C">
      <w:r>
        <w:separator/>
      </w:r>
    </w:p>
  </w:footnote>
  <w:footnote w:type="continuationSeparator" w:id="0">
    <w:p w:rsidR="00707B6A" w:rsidRDefault="00707B6A" w:rsidP="00611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7F4A"/>
    <w:multiLevelType w:val="hybridMultilevel"/>
    <w:tmpl w:val="8D2C4E22"/>
    <w:lvl w:ilvl="0" w:tplc="5E788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5747AA"/>
    <w:multiLevelType w:val="hybridMultilevel"/>
    <w:tmpl w:val="A2923516"/>
    <w:lvl w:ilvl="0" w:tplc="C6E8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625EC"/>
    <w:multiLevelType w:val="hybridMultilevel"/>
    <w:tmpl w:val="D9426F8E"/>
    <w:lvl w:ilvl="0" w:tplc="1F401B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AA51B4"/>
    <w:multiLevelType w:val="hybridMultilevel"/>
    <w:tmpl w:val="A2923516"/>
    <w:lvl w:ilvl="0" w:tplc="C6E8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F4"/>
    <w:rsid w:val="000372DA"/>
    <w:rsid w:val="00070E05"/>
    <w:rsid w:val="00074699"/>
    <w:rsid w:val="000831C1"/>
    <w:rsid w:val="000A0605"/>
    <w:rsid w:val="000A2B4D"/>
    <w:rsid w:val="000B01A1"/>
    <w:rsid w:val="000E11D1"/>
    <w:rsid w:val="000F71E1"/>
    <w:rsid w:val="0011407A"/>
    <w:rsid w:val="001220AA"/>
    <w:rsid w:val="00151F7A"/>
    <w:rsid w:val="001667D9"/>
    <w:rsid w:val="001A5A1E"/>
    <w:rsid w:val="001C3A9C"/>
    <w:rsid w:val="0023208F"/>
    <w:rsid w:val="00262DEC"/>
    <w:rsid w:val="00297DF1"/>
    <w:rsid w:val="002A083B"/>
    <w:rsid w:val="002C3D2C"/>
    <w:rsid w:val="002C71EE"/>
    <w:rsid w:val="002D16C1"/>
    <w:rsid w:val="00307B1B"/>
    <w:rsid w:val="00323A94"/>
    <w:rsid w:val="00374306"/>
    <w:rsid w:val="00391FF5"/>
    <w:rsid w:val="003B1918"/>
    <w:rsid w:val="003D276A"/>
    <w:rsid w:val="003E14B0"/>
    <w:rsid w:val="003E3786"/>
    <w:rsid w:val="003F7C62"/>
    <w:rsid w:val="00416FC4"/>
    <w:rsid w:val="004259E2"/>
    <w:rsid w:val="00430774"/>
    <w:rsid w:val="004433B3"/>
    <w:rsid w:val="00461C18"/>
    <w:rsid w:val="004B0300"/>
    <w:rsid w:val="0051517E"/>
    <w:rsid w:val="00515E0F"/>
    <w:rsid w:val="00531268"/>
    <w:rsid w:val="00565630"/>
    <w:rsid w:val="0057224D"/>
    <w:rsid w:val="005B07BE"/>
    <w:rsid w:val="005B2297"/>
    <w:rsid w:val="005C28F0"/>
    <w:rsid w:val="005C6909"/>
    <w:rsid w:val="005D2842"/>
    <w:rsid w:val="005D5ABE"/>
    <w:rsid w:val="005F080E"/>
    <w:rsid w:val="0061158C"/>
    <w:rsid w:val="00613536"/>
    <w:rsid w:val="00677688"/>
    <w:rsid w:val="00683439"/>
    <w:rsid w:val="006A272A"/>
    <w:rsid w:val="006B7DCA"/>
    <w:rsid w:val="006C1A65"/>
    <w:rsid w:val="006C36AB"/>
    <w:rsid w:val="006D70A4"/>
    <w:rsid w:val="006E1A71"/>
    <w:rsid w:val="006F0964"/>
    <w:rsid w:val="00707B6A"/>
    <w:rsid w:val="007129F4"/>
    <w:rsid w:val="00715FB5"/>
    <w:rsid w:val="00722DF4"/>
    <w:rsid w:val="00763AA4"/>
    <w:rsid w:val="00770413"/>
    <w:rsid w:val="00777D24"/>
    <w:rsid w:val="007927C5"/>
    <w:rsid w:val="007A1132"/>
    <w:rsid w:val="007E43A6"/>
    <w:rsid w:val="00850AFC"/>
    <w:rsid w:val="00877265"/>
    <w:rsid w:val="008916AF"/>
    <w:rsid w:val="008A19B3"/>
    <w:rsid w:val="008A2A17"/>
    <w:rsid w:val="008A30BF"/>
    <w:rsid w:val="008B2767"/>
    <w:rsid w:val="008F26F7"/>
    <w:rsid w:val="009018DF"/>
    <w:rsid w:val="00905E72"/>
    <w:rsid w:val="009254F3"/>
    <w:rsid w:val="00942A09"/>
    <w:rsid w:val="00943ECA"/>
    <w:rsid w:val="0094417A"/>
    <w:rsid w:val="00955C21"/>
    <w:rsid w:val="00961BD8"/>
    <w:rsid w:val="00964210"/>
    <w:rsid w:val="00972AB5"/>
    <w:rsid w:val="00972CEA"/>
    <w:rsid w:val="009A3E8B"/>
    <w:rsid w:val="009F3677"/>
    <w:rsid w:val="009F5AFE"/>
    <w:rsid w:val="00A462D5"/>
    <w:rsid w:val="00A661F3"/>
    <w:rsid w:val="00A864A6"/>
    <w:rsid w:val="00AD68EF"/>
    <w:rsid w:val="00AF79D5"/>
    <w:rsid w:val="00B07076"/>
    <w:rsid w:val="00B3243E"/>
    <w:rsid w:val="00B52DE6"/>
    <w:rsid w:val="00B83A05"/>
    <w:rsid w:val="00B915A4"/>
    <w:rsid w:val="00BA611F"/>
    <w:rsid w:val="00BB2C4A"/>
    <w:rsid w:val="00BB6F1A"/>
    <w:rsid w:val="00BE122D"/>
    <w:rsid w:val="00C02966"/>
    <w:rsid w:val="00C0411A"/>
    <w:rsid w:val="00C11CF6"/>
    <w:rsid w:val="00C441A2"/>
    <w:rsid w:val="00C82B3F"/>
    <w:rsid w:val="00C93854"/>
    <w:rsid w:val="00CA40AF"/>
    <w:rsid w:val="00CC55FF"/>
    <w:rsid w:val="00CD754A"/>
    <w:rsid w:val="00CE6E87"/>
    <w:rsid w:val="00CF6A0A"/>
    <w:rsid w:val="00D15304"/>
    <w:rsid w:val="00D17171"/>
    <w:rsid w:val="00D47F1C"/>
    <w:rsid w:val="00DE2181"/>
    <w:rsid w:val="00E0491B"/>
    <w:rsid w:val="00E105B4"/>
    <w:rsid w:val="00E23485"/>
    <w:rsid w:val="00E24348"/>
    <w:rsid w:val="00E43B90"/>
    <w:rsid w:val="00E45031"/>
    <w:rsid w:val="00E533BF"/>
    <w:rsid w:val="00E539DE"/>
    <w:rsid w:val="00E80ED1"/>
    <w:rsid w:val="00EB569A"/>
    <w:rsid w:val="00EB5D36"/>
    <w:rsid w:val="00EC32DA"/>
    <w:rsid w:val="00F04360"/>
    <w:rsid w:val="00F235B5"/>
    <w:rsid w:val="00F26EC6"/>
    <w:rsid w:val="00F32A0B"/>
    <w:rsid w:val="00F33B61"/>
    <w:rsid w:val="00F41C5D"/>
    <w:rsid w:val="00F44E17"/>
    <w:rsid w:val="00F47B9D"/>
    <w:rsid w:val="00F52BB4"/>
    <w:rsid w:val="00F6362B"/>
    <w:rsid w:val="00F70EA0"/>
    <w:rsid w:val="00F7740A"/>
    <w:rsid w:val="00F82C71"/>
    <w:rsid w:val="00F900DB"/>
    <w:rsid w:val="00FC66EF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2DF4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722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722DF4"/>
    <w:pPr>
      <w:ind w:left="720"/>
      <w:contextualSpacing/>
    </w:pPr>
  </w:style>
  <w:style w:type="paragraph" w:customStyle="1" w:styleId="ConsNormal">
    <w:name w:val="ConsNormal"/>
    <w:rsid w:val="00722DF4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6">
    <w:name w:val="Àáçàö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customStyle="1" w:styleId="a7">
    <w:name w:val="Ïóíêò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6115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5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15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2DF4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722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722DF4"/>
    <w:pPr>
      <w:ind w:left="720"/>
      <w:contextualSpacing/>
    </w:pPr>
  </w:style>
  <w:style w:type="paragraph" w:customStyle="1" w:styleId="ConsNormal">
    <w:name w:val="ConsNormal"/>
    <w:rsid w:val="00722DF4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6">
    <w:name w:val="Àáçàö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customStyle="1" w:styleId="a7">
    <w:name w:val="Ïóíêò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6115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5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15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975FB-F417-4E1D-AF8F-A3FD21B1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j</cp:lastModifiedBy>
  <cp:revision>3</cp:revision>
  <cp:lastPrinted>2017-06-23T10:34:00Z</cp:lastPrinted>
  <dcterms:created xsi:type="dcterms:W3CDTF">2017-06-26T09:14:00Z</dcterms:created>
  <dcterms:modified xsi:type="dcterms:W3CDTF">2017-06-26T08:20:00Z</dcterms:modified>
</cp:coreProperties>
</file>