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0F28" w14:textId="77777777" w:rsidR="009F7D9A" w:rsidRDefault="009F7D9A" w:rsidP="009F7D9A">
      <w:pPr>
        <w:jc w:val="center"/>
      </w:pPr>
      <w:r>
        <w:rPr>
          <w:noProof/>
        </w:rPr>
        <w:drawing>
          <wp:inline distT="0" distB="0" distL="0" distR="0" wp14:anchorId="6E24B59E" wp14:editId="11585AAC">
            <wp:extent cx="55626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2888" w14:textId="77777777" w:rsidR="009F7D9A" w:rsidRDefault="009F7D9A" w:rsidP="009F7D9A">
      <w:pPr>
        <w:jc w:val="center"/>
        <w:rPr>
          <w:sz w:val="10"/>
          <w:szCs w:val="10"/>
        </w:rPr>
      </w:pPr>
    </w:p>
    <w:p w14:paraId="6092A952" w14:textId="77777777" w:rsidR="009F7D9A" w:rsidRDefault="009F7D9A" w:rsidP="009F7D9A">
      <w:pPr>
        <w:jc w:val="center"/>
        <w:rPr>
          <w:sz w:val="10"/>
          <w:szCs w:val="10"/>
        </w:rPr>
      </w:pPr>
    </w:p>
    <w:p w14:paraId="7576864E" w14:textId="77777777" w:rsidR="009F7D9A" w:rsidRDefault="009F7D9A" w:rsidP="009F7D9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F0B4BCE" w14:textId="77777777" w:rsidR="009F7D9A" w:rsidRDefault="009F7D9A" w:rsidP="009F7D9A">
      <w:pPr>
        <w:rPr>
          <w:sz w:val="16"/>
          <w:szCs w:val="16"/>
        </w:rPr>
      </w:pPr>
    </w:p>
    <w:p w14:paraId="4F680636" w14:textId="77777777" w:rsidR="009F7D9A" w:rsidRDefault="009F7D9A" w:rsidP="009F7D9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4C3206E" w14:textId="77777777" w:rsidR="009F7D9A" w:rsidRDefault="009F7D9A" w:rsidP="009F7D9A"/>
    <w:p w14:paraId="2CBFFB7F" w14:textId="77777777" w:rsidR="009F7D9A" w:rsidRDefault="009F7D9A" w:rsidP="009F7D9A">
      <w:pPr>
        <w:rPr>
          <w:color w:val="2D1400"/>
          <w:sz w:val="34"/>
          <w:szCs w:val="34"/>
        </w:rPr>
      </w:pPr>
    </w:p>
    <w:p w14:paraId="5C200150" w14:textId="17848BD7" w:rsidR="009F7D9A" w:rsidRDefault="009F7D9A" w:rsidP="009F7D9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E6ACE">
        <w:rPr>
          <w:sz w:val="26"/>
          <w:szCs w:val="26"/>
        </w:rPr>
        <w:t>22.04.2024</w:t>
      </w:r>
      <w:r>
        <w:rPr>
          <w:sz w:val="26"/>
          <w:szCs w:val="26"/>
        </w:rPr>
        <w:t xml:space="preserve"> № </w:t>
      </w:r>
      <w:r w:rsidR="00CE6ACE">
        <w:rPr>
          <w:sz w:val="26"/>
          <w:szCs w:val="26"/>
        </w:rPr>
        <w:t>ПОС.03-836/24</w:t>
      </w:r>
    </w:p>
    <w:p w14:paraId="52DF5385" w14:textId="77777777" w:rsidR="009F7D9A" w:rsidRDefault="009F7D9A" w:rsidP="009F7D9A">
      <w:pPr>
        <w:rPr>
          <w:sz w:val="26"/>
          <w:szCs w:val="26"/>
        </w:rPr>
      </w:pPr>
    </w:p>
    <w:p w14:paraId="5C940003" w14:textId="77777777" w:rsidR="009F7D9A" w:rsidRDefault="009F7D9A" w:rsidP="009F7D9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4D1661B" w14:textId="77777777" w:rsidR="009F7D9A" w:rsidRPr="009F7D9A" w:rsidRDefault="009F7D9A" w:rsidP="009F7D9A">
      <w:pPr>
        <w:rPr>
          <w:sz w:val="26"/>
          <w:szCs w:val="26"/>
        </w:rPr>
      </w:pPr>
    </w:p>
    <w:p w14:paraId="6046ECAD" w14:textId="77777777" w:rsidR="009F7D9A" w:rsidRPr="009F7D9A" w:rsidRDefault="009F7D9A" w:rsidP="00CD5714">
      <w:pPr>
        <w:rPr>
          <w:sz w:val="26"/>
          <w:szCs w:val="26"/>
        </w:rPr>
      </w:pPr>
    </w:p>
    <w:p w14:paraId="1BF2A502" w14:textId="77777777" w:rsidR="00D842C1" w:rsidRPr="00CC51C8" w:rsidRDefault="00D842C1" w:rsidP="00D842C1">
      <w:pPr>
        <w:rPr>
          <w:color w:val="000000"/>
          <w:sz w:val="26"/>
          <w:szCs w:val="26"/>
        </w:rPr>
      </w:pPr>
      <w:r w:rsidRPr="00CC51C8">
        <w:rPr>
          <w:color w:val="000000"/>
          <w:sz w:val="26"/>
          <w:szCs w:val="26"/>
        </w:rPr>
        <w:t>Об изъятии земельного участка</w:t>
      </w:r>
    </w:p>
    <w:p w14:paraId="46B0F061" w14:textId="0E8A0ECC" w:rsidR="00D842C1" w:rsidRDefault="00D842C1" w:rsidP="00D842C1">
      <w:pPr>
        <w:rPr>
          <w:color w:val="000000"/>
          <w:sz w:val="26"/>
          <w:szCs w:val="26"/>
        </w:rPr>
      </w:pPr>
    </w:p>
    <w:p w14:paraId="616667A6" w14:textId="77777777" w:rsidR="00CE6ACE" w:rsidRPr="00CC51C8" w:rsidRDefault="00CE6ACE" w:rsidP="00D842C1">
      <w:pPr>
        <w:rPr>
          <w:color w:val="000000"/>
          <w:sz w:val="26"/>
          <w:szCs w:val="26"/>
        </w:rPr>
      </w:pPr>
    </w:p>
    <w:p w14:paraId="0D028AFD" w14:textId="066ED031" w:rsidR="00D842C1" w:rsidRPr="00CC51C8" w:rsidRDefault="00D842C1" w:rsidP="00D842C1">
      <w:pPr>
        <w:jc w:val="both"/>
        <w:rPr>
          <w:color w:val="000000" w:themeColor="text1"/>
          <w:sz w:val="26"/>
          <w:szCs w:val="26"/>
        </w:rPr>
      </w:pPr>
      <w:r w:rsidRPr="00CC51C8">
        <w:rPr>
          <w:color w:val="000000"/>
          <w:sz w:val="26"/>
          <w:szCs w:val="26"/>
        </w:rPr>
        <w:tab/>
        <w:t xml:space="preserve">В соответствии со статьей 279 Гражданского кодекса Российской Федерации, статьями 11, 49, 56.2, подпунктом 4 пункта 2 статьи 56.3 Земельного кодекса Российской Федерации, статьей 32 Жилищного кодекса Российской Федерации, пунктом 26 части 1 статьи 16 Федерального закона от 06.10.2006 № 131-ФЗ «Об общих принципах организации местного самоуправления в Российской Федерации», </w:t>
      </w:r>
      <w:r w:rsidRPr="00CC51C8">
        <w:rPr>
          <w:color w:val="000000" w:themeColor="text1"/>
          <w:sz w:val="26"/>
          <w:szCs w:val="26"/>
        </w:rPr>
        <w:t xml:space="preserve">на основании постановления Администрации города Переславля-Залесского от </w:t>
      </w:r>
      <w:r w:rsidR="00C531FB">
        <w:rPr>
          <w:color w:val="000000" w:themeColor="text1"/>
          <w:sz w:val="26"/>
          <w:szCs w:val="26"/>
        </w:rPr>
        <w:t>19</w:t>
      </w:r>
      <w:r w:rsidRPr="00CC51C8">
        <w:rPr>
          <w:color w:val="000000" w:themeColor="text1"/>
          <w:sz w:val="26"/>
          <w:szCs w:val="26"/>
        </w:rPr>
        <w:t>.</w:t>
      </w:r>
      <w:r w:rsidR="00C531FB">
        <w:rPr>
          <w:color w:val="000000" w:themeColor="text1"/>
          <w:sz w:val="26"/>
          <w:szCs w:val="26"/>
        </w:rPr>
        <w:t>12</w:t>
      </w:r>
      <w:r w:rsidRPr="00CC51C8">
        <w:rPr>
          <w:color w:val="000000" w:themeColor="text1"/>
          <w:sz w:val="26"/>
          <w:szCs w:val="26"/>
        </w:rPr>
        <w:t>.201</w:t>
      </w:r>
      <w:r w:rsidR="00C531FB">
        <w:rPr>
          <w:color w:val="000000" w:themeColor="text1"/>
          <w:sz w:val="26"/>
          <w:szCs w:val="26"/>
        </w:rPr>
        <w:t>6</w:t>
      </w:r>
      <w:r w:rsidRPr="00CC51C8">
        <w:rPr>
          <w:color w:val="000000" w:themeColor="text1"/>
          <w:sz w:val="26"/>
          <w:szCs w:val="26"/>
        </w:rPr>
        <w:t xml:space="preserve"> № ПОС.03-</w:t>
      </w:r>
      <w:r w:rsidR="00C531FB">
        <w:rPr>
          <w:color w:val="000000" w:themeColor="text1"/>
          <w:sz w:val="26"/>
          <w:szCs w:val="26"/>
        </w:rPr>
        <w:t>1717</w:t>
      </w:r>
      <w:r w:rsidRPr="00CC51C8">
        <w:rPr>
          <w:color w:val="000000" w:themeColor="text1"/>
          <w:sz w:val="26"/>
          <w:szCs w:val="26"/>
        </w:rPr>
        <w:t>/1</w:t>
      </w:r>
      <w:r w:rsidR="00C531FB">
        <w:rPr>
          <w:color w:val="000000" w:themeColor="text1"/>
          <w:sz w:val="26"/>
          <w:szCs w:val="26"/>
        </w:rPr>
        <w:t>6</w:t>
      </w:r>
      <w:r w:rsidRPr="00CC51C8">
        <w:rPr>
          <w:color w:val="000000" w:themeColor="text1"/>
          <w:sz w:val="26"/>
          <w:szCs w:val="26"/>
        </w:rPr>
        <w:t xml:space="preserve"> «О признании жилого дома аварийным и подлежащим сносу»</w:t>
      </w:r>
    </w:p>
    <w:p w14:paraId="359AC5E8" w14:textId="77777777" w:rsidR="00D842C1" w:rsidRPr="00CC51C8" w:rsidRDefault="00D842C1" w:rsidP="00D842C1">
      <w:pPr>
        <w:jc w:val="both"/>
        <w:rPr>
          <w:color w:val="000000"/>
          <w:sz w:val="26"/>
          <w:szCs w:val="26"/>
        </w:rPr>
      </w:pPr>
    </w:p>
    <w:p w14:paraId="0DA71F64" w14:textId="77777777" w:rsidR="00D842C1" w:rsidRPr="00CE6ACE" w:rsidRDefault="00D842C1" w:rsidP="00D842C1">
      <w:pPr>
        <w:jc w:val="center"/>
        <w:rPr>
          <w:color w:val="000000"/>
          <w:sz w:val="28"/>
          <w:szCs w:val="28"/>
        </w:rPr>
      </w:pPr>
      <w:r w:rsidRPr="00CE6ACE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5F6BE517" w14:textId="77777777" w:rsidR="00D842C1" w:rsidRPr="00CC51C8" w:rsidRDefault="00D842C1" w:rsidP="00CE6ACE">
      <w:pPr>
        <w:ind w:firstLine="567"/>
        <w:rPr>
          <w:b/>
          <w:color w:val="000000"/>
          <w:sz w:val="26"/>
          <w:szCs w:val="26"/>
        </w:rPr>
      </w:pPr>
    </w:p>
    <w:p w14:paraId="4940922D" w14:textId="7820A713" w:rsidR="00D842C1" w:rsidRPr="00CC51C8" w:rsidRDefault="00D842C1" w:rsidP="00CE6ACE">
      <w:pPr>
        <w:ind w:right="-5"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>1. Изъять путем выкупа для муниципальных нужд городского округа город Переславль-Залесский Ярославской области земельный участок с кадастровым номером 76:18:</w:t>
      </w:r>
      <w:r w:rsidR="00066B0F">
        <w:rPr>
          <w:sz w:val="26"/>
          <w:szCs w:val="26"/>
        </w:rPr>
        <w:t>010203</w:t>
      </w:r>
      <w:r w:rsidRPr="00CC51C8">
        <w:rPr>
          <w:sz w:val="26"/>
          <w:szCs w:val="26"/>
        </w:rPr>
        <w:t>:</w:t>
      </w:r>
      <w:r w:rsidR="00066B0F">
        <w:rPr>
          <w:sz w:val="26"/>
          <w:szCs w:val="26"/>
        </w:rPr>
        <w:t>418</w:t>
      </w:r>
      <w:r w:rsidRPr="00CC51C8">
        <w:rPr>
          <w:sz w:val="26"/>
          <w:szCs w:val="26"/>
        </w:rPr>
        <w:t xml:space="preserve"> площадью </w:t>
      </w:r>
      <w:r w:rsidR="00066B0F">
        <w:rPr>
          <w:sz w:val="26"/>
          <w:szCs w:val="26"/>
        </w:rPr>
        <w:t>998</w:t>
      </w:r>
      <w:r w:rsidRPr="00CC51C8">
        <w:rPr>
          <w:sz w:val="26"/>
          <w:szCs w:val="26"/>
        </w:rPr>
        <w:t xml:space="preserve"> </w:t>
      </w:r>
      <w:proofErr w:type="spellStart"/>
      <w:r w:rsidRPr="00CC51C8">
        <w:rPr>
          <w:sz w:val="26"/>
          <w:szCs w:val="26"/>
        </w:rPr>
        <w:t>кв.м</w:t>
      </w:r>
      <w:proofErr w:type="spellEnd"/>
      <w:r w:rsidRPr="00CC51C8">
        <w:rPr>
          <w:sz w:val="26"/>
          <w:szCs w:val="26"/>
        </w:rPr>
        <w:t xml:space="preserve">. по адресу: </w:t>
      </w:r>
      <w:bookmarkStart w:id="0" w:name="_Hlk164064691"/>
      <w:r w:rsidR="00C531FB" w:rsidRPr="00C531FB">
        <w:rPr>
          <w:color w:val="000000" w:themeColor="text1"/>
          <w:sz w:val="26"/>
          <w:szCs w:val="26"/>
        </w:rPr>
        <w:fldChar w:fldCharType="begin"/>
      </w:r>
      <w:r w:rsidR="00C531FB" w:rsidRPr="00C531FB">
        <w:rPr>
          <w:color w:val="000000" w:themeColor="text1"/>
          <w:sz w:val="26"/>
          <w:szCs w:val="26"/>
        </w:rPr>
        <w:instrText xml:space="preserve"> HYPERLINK "https://egrp365.org/reestr?egrp=76:18:010203:418" \t "_blank" </w:instrText>
      </w:r>
      <w:r w:rsidR="00C531FB" w:rsidRPr="00C531FB">
        <w:rPr>
          <w:color w:val="000000" w:themeColor="text1"/>
          <w:sz w:val="26"/>
          <w:szCs w:val="26"/>
        </w:rPr>
        <w:fldChar w:fldCharType="separate"/>
      </w:r>
      <w:r w:rsidR="00C531FB" w:rsidRPr="00C531FB">
        <w:rPr>
          <w:rStyle w:val="af1"/>
          <w:color w:val="000000" w:themeColor="text1"/>
          <w:sz w:val="26"/>
          <w:szCs w:val="26"/>
          <w:u w:val="none"/>
          <w:shd w:val="clear" w:color="auto" w:fill="FFFFFF"/>
        </w:rPr>
        <w:t>Ярославская область, городской округ город Переславль-Залесский, г Переславль-Залесский, ул</w:t>
      </w:r>
      <w:r w:rsidR="00CE6ACE">
        <w:rPr>
          <w:rStyle w:val="af1"/>
          <w:color w:val="000000" w:themeColor="text1"/>
          <w:sz w:val="26"/>
          <w:szCs w:val="26"/>
          <w:u w:val="none"/>
          <w:shd w:val="clear" w:color="auto" w:fill="FFFFFF"/>
        </w:rPr>
        <w:t>.</w:t>
      </w:r>
      <w:r w:rsidR="00C531FB" w:rsidRPr="00C531FB">
        <w:rPr>
          <w:rStyle w:val="af1"/>
          <w:color w:val="000000" w:themeColor="text1"/>
          <w:sz w:val="26"/>
          <w:szCs w:val="26"/>
          <w:u w:val="none"/>
          <w:shd w:val="clear" w:color="auto" w:fill="FFFFFF"/>
        </w:rPr>
        <w:t xml:space="preserve"> Садовая, д</w:t>
      </w:r>
      <w:r w:rsidR="00CE6ACE">
        <w:rPr>
          <w:rStyle w:val="af1"/>
          <w:color w:val="000000" w:themeColor="text1"/>
          <w:sz w:val="26"/>
          <w:szCs w:val="26"/>
          <w:u w:val="none"/>
          <w:shd w:val="clear" w:color="auto" w:fill="FFFFFF"/>
        </w:rPr>
        <w:t>.</w:t>
      </w:r>
      <w:r w:rsidR="00C531FB" w:rsidRPr="00C531FB">
        <w:rPr>
          <w:rStyle w:val="af1"/>
          <w:color w:val="000000" w:themeColor="text1"/>
          <w:sz w:val="26"/>
          <w:szCs w:val="26"/>
          <w:u w:val="none"/>
          <w:shd w:val="clear" w:color="auto" w:fill="FFFFFF"/>
        </w:rPr>
        <w:t xml:space="preserve"> 4</w:t>
      </w:r>
      <w:r w:rsidR="00C531FB" w:rsidRPr="00C531FB">
        <w:rPr>
          <w:color w:val="000000" w:themeColor="text1"/>
          <w:sz w:val="26"/>
          <w:szCs w:val="26"/>
        </w:rPr>
        <w:fldChar w:fldCharType="end"/>
      </w:r>
      <w:bookmarkEnd w:id="0"/>
      <w:r w:rsidRPr="00CC51C8">
        <w:rPr>
          <w:sz w:val="26"/>
          <w:szCs w:val="26"/>
        </w:rPr>
        <w:t xml:space="preserve"> категория земель: земли населенных пунктов, разрешенное использование: </w:t>
      </w:r>
      <w:r w:rsidRPr="00CC51C8">
        <w:rPr>
          <w:color w:val="000000"/>
          <w:sz w:val="26"/>
          <w:szCs w:val="26"/>
          <w:shd w:val="clear" w:color="auto" w:fill="FFFFFF"/>
        </w:rPr>
        <w:t xml:space="preserve"> малоэтажн</w:t>
      </w:r>
      <w:r w:rsidR="00C531FB">
        <w:rPr>
          <w:color w:val="000000"/>
          <w:sz w:val="26"/>
          <w:szCs w:val="26"/>
          <w:shd w:val="clear" w:color="auto" w:fill="FFFFFF"/>
        </w:rPr>
        <w:t>ая многоквартирная</w:t>
      </w:r>
      <w:r w:rsidRPr="00CC51C8">
        <w:rPr>
          <w:color w:val="000000"/>
          <w:sz w:val="26"/>
          <w:szCs w:val="26"/>
          <w:shd w:val="clear" w:color="auto" w:fill="FFFFFF"/>
        </w:rPr>
        <w:t xml:space="preserve"> жил</w:t>
      </w:r>
      <w:r w:rsidR="00C531FB">
        <w:rPr>
          <w:color w:val="000000"/>
          <w:sz w:val="26"/>
          <w:szCs w:val="26"/>
          <w:shd w:val="clear" w:color="auto" w:fill="FFFFFF"/>
        </w:rPr>
        <w:t>ая</w:t>
      </w:r>
      <w:r w:rsidRPr="00CC51C8">
        <w:rPr>
          <w:color w:val="000000"/>
          <w:sz w:val="26"/>
          <w:szCs w:val="26"/>
          <w:shd w:val="clear" w:color="auto" w:fill="FFFFFF"/>
        </w:rPr>
        <w:t xml:space="preserve"> застройк</w:t>
      </w:r>
      <w:r w:rsidR="00616734">
        <w:rPr>
          <w:color w:val="000000"/>
          <w:sz w:val="26"/>
          <w:szCs w:val="26"/>
          <w:shd w:val="clear" w:color="auto" w:fill="FFFFFF"/>
        </w:rPr>
        <w:t>а</w:t>
      </w:r>
      <w:r w:rsidRPr="00CC51C8">
        <w:rPr>
          <w:sz w:val="26"/>
          <w:szCs w:val="26"/>
        </w:rPr>
        <w:t xml:space="preserve">, а также </w:t>
      </w:r>
      <w:r w:rsidR="00AA08BC">
        <w:rPr>
          <w:sz w:val="26"/>
          <w:szCs w:val="26"/>
        </w:rPr>
        <w:t>квартиры 1,2,4,5,6,</w:t>
      </w:r>
      <w:r w:rsidR="00BA7E4B">
        <w:rPr>
          <w:sz w:val="26"/>
          <w:szCs w:val="26"/>
        </w:rPr>
        <w:t>7</w:t>
      </w:r>
      <w:r w:rsidR="00AA08BC">
        <w:rPr>
          <w:sz w:val="26"/>
          <w:szCs w:val="26"/>
        </w:rPr>
        <w:t xml:space="preserve"> </w:t>
      </w:r>
      <w:r w:rsidRPr="00CC51C8">
        <w:rPr>
          <w:sz w:val="26"/>
          <w:szCs w:val="26"/>
        </w:rPr>
        <w:t xml:space="preserve">в многоквартирном доме по адресу: </w:t>
      </w:r>
      <w:hyperlink r:id="rId9" w:tgtFrame="_blank" w:history="1">
        <w:r w:rsidR="00C531FB" w:rsidRPr="00C531FB">
          <w:rPr>
            <w:rStyle w:val="af1"/>
            <w:color w:val="000000" w:themeColor="text1"/>
            <w:sz w:val="26"/>
            <w:szCs w:val="26"/>
            <w:u w:val="none"/>
            <w:shd w:val="clear" w:color="auto" w:fill="FFFFFF"/>
          </w:rPr>
          <w:t>Ярославская область, городской округ город Переславль-Залесский, г Переславль-Залесский, ул</w:t>
        </w:r>
        <w:r w:rsidR="00BA7E4B">
          <w:rPr>
            <w:rStyle w:val="af1"/>
            <w:color w:val="000000" w:themeColor="text1"/>
            <w:sz w:val="26"/>
            <w:szCs w:val="26"/>
            <w:u w:val="none"/>
            <w:shd w:val="clear" w:color="auto" w:fill="FFFFFF"/>
          </w:rPr>
          <w:t>.</w:t>
        </w:r>
        <w:r w:rsidR="00C531FB" w:rsidRPr="00C531FB">
          <w:rPr>
            <w:rStyle w:val="af1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Садовая, д 4</w:t>
        </w:r>
      </w:hyperlink>
      <w:r w:rsidRPr="00CC51C8">
        <w:rPr>
          <w:sz w:val="26"/>
          <w:szCs w:val="26"/>
        </w:rPr>
        <w:t>.</w:t>
      </w:r>
    </w:p>
    <w:p w14:paraId="4D3494A0" w14:textId="77777777" w:rsidR="00D842C1" w:rsidRPr="00CC51C8" w:rsidRDefault="00D842C1" w:rsidP="00CE6ACE">
      <w:pPr>
        <w:pStyle w:val="a5"/>
        <w:ind w:left="0" w:right="-5"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>2. Управлению муниципальной собственности Администрации города Переславля-Залесского (</w:t>
      </w:r>
      <w:r>
        <w:rPr>
          <w:sz w:val="26"/>
          <w:szCs w:val="26"/>
        </w:rPr>
        <w:t>Быкова Т.А.</w:t>
      </w:r>
      <w:r w:rsidRPr="00CC51C8">
        <w:rPr>
          <w:sz w:val="26"/>
          <w:szCs w:val="26"/>
        </w:rPr>
        <w:t>):</w:t>
      </w:r>
    </w:p>
    <w:p w14:paraId="75369484" w14:textId="77777777" w:rsidR="00D842C1" w:rsidRPr="00CC51C8" w:rsidRDefault="00D842C1" w:rsidP="00CE6ACE">
      <w:pPr>
        <w:pStyle w:val="a5"/>
        <w:ind w:left="0" w:right="-5"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 xml:space="preserve">- направить в течении </w:t>
      </w:r>
      <w:r w:rsidR="00AA08BC">
        <w:rPr>
          <w:sz w:val="26"/>
          <w:szCs w:val="26"/>
        </w:rPr>
        <w:t xml:space="preserve">десяти </w:t>
      </w:r>
      <w:r w:rsidRPr="00CC51C8">
        <w:rPr>
          <w:sz w:val="26"/>
          <w:szCs w:val="26"/>
        </w:rPr>
        <w:t>дней копию настоящего постановления в Управление Федеральной службы государственной регистрации, кадастра и картографии по Ярославской области;</w:t>
      </w:r>
    </w:p>
    <w:p w14:paraId="49EC765A" w14:textId="4A5161C1" w:rsidR="00D842C1" w:rsidRPr="00CC51C8" w:rsidRDefault="00D842C1" w:rsidP="00CE6ACE">
      <w:pPr>
        <w:pStyle w:val="a5"/>
        <w:ind w:left="0" w:right="-5"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 xml:space="preserve">- направить в течении </w:t>
      </w:r>
      <w:r w:rsidR="00AA08BC">
        <w:rPr>
          <w:sz w:val="26"/>
          <w:szCs w:val="26"/>
        </w:rPr>
        <w:t>десяти</w:t>
      </w:r>
      <w:r w:rsidRPr="00CC51C8">
        <w:rPr>
          <w:sz w:val="26"/>
          <w:szCs w:val="26"/>
        </w:rPr>
        <w:t xml:space="preserve"> дней копии настоящего постановления правообладателям изымаемой недвижимости</w:t>
      </w:r>
      <w:r w:rsidR="00616734">
        <w:rPr>
          <w:sz w:val="26"/>
          <w:szCs w:val="26"/>
        </w:rPr>
        <w:t xml:space="preserve"> </w:t>
      </w:r>
      <w:r w:rsidRPr="00CC51C8">
        <w:rPr>
          <w:sz w:val="26"/>
          <w:szCs w:val="26"/>
        </w:rPr>
        <w:t>письмом с уведомлением о вручении;</w:t>
      </w:r>
    </w:p>
    <w:p w14:paraId="0F8531D7" w14:textId="77777777" w:rsidR="00D842C1" w:rsidRPr="00CC51C8" w:rsidRDefault="00D842C1" w:rsidP="00CE6ACE">
      <w:pPr>
        <w:pStyle w:val="a5"/>
        <w:ind w:left="0" w:right="-5"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>- выступить заказчиком работ по оценке изымаемого земельного участка и жилых помещений.</w:t>
      </w:r>
    </w:p>
    <w:p w14:paraId="03D5C21A" w14:textId="294B54B7" w:rsidR="00D842C1" w:rsidRPr="00CC51C8" w:rsidRDefault="00D842C1" w:rsidP="00CE6ACE">
      <w:pPr>
        <w:ind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>3. Юридическому управлению Администрации города Переславля-Залесского (</w:t>
      </w:r>
      <w:r w:rsidR="00C531FB">
        <w:rPr>
          <w:sz w:val="26"/>
          <w:szCs w:val="26"/>
        </w:rPr>
        <w:t>Николаева Е.В.</w:t>
      </w:r>
      <w:r w:rsidRPr="00CC51C8">
        <w:rPr>
          <w:sz w:val="26"/>
          <w:szCs w:val="26"/>
        </w:rPr>
        <w:t>), отделу учета и распределения жилья Администрации города Переславля-Залесского (</w:t>
      </w:r>
      <w:r>
        <w:rPr>
          <w:sz w:val="26"/>
          <w:szCs w:val="26"/>
        </w:rPr>
        <w:t>Степанова С.П.</w:t>
      </w:r>
      <w:r w:rsidRPr="00CC51C8">
        <w:rPr>
          <w:sz w:val="26"/>
          <w:szCs w:val="26"/>
        </w:rPr>
        <w:t>):</w:t>
      </w:r>
    </w:p>
    <w:p w14:paraId="3A840D61" w14:textId="2E98F065" w:rsidR="00D842C1" w:rsidRPr="00CC51C8" w:rsidRDefault="00D842C1" w:rsidP="00CE6ACE">
      <w:pPr>
        <w:ind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lastRenderedPageBreak/>
        <w:t>- провести переговоры с правообладател</w:t>
      </w:r>
      <w:r w:rsidR="00616734">
        <w:rPr>
          <w:sz w:val="26"/>
          <w:szCs w:val="26"/>
        </w:rPr>
        <w:t>ями</w:t>
      </w:r>
      <w:r w:rsidRPr="00CC51C8">
        <w:rPr>
          <w:sz w:val="26"/>
          <w:szCs w:val="26"/>
        </w:rPr>
        <w:t xml:space="preserve"> изымаемой недвижимости относительно условий ее изъятия;</w:t>
      </w:r>
    </w:p>
    <w:p w14:paraId="770202F9" w14:textId="26CADF30" w:rsidR="00D842C1" w:rsidRPr="00CC51C8" w:rsidRDefault="00D842C1" w:rsidP="00CE6ACE">
      <w:pPr>
        <w:ind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>- подготовить соглашени</w:t>
      </w:r>
      <w:r w:rsidR="00616734">
        <w:rPr>
          <w:sz w:val="26"/>
          <w:szCs w:val="26"/>
        </w:rPr>
        <w:t>я</w:t>
      </w:r>
      <w:r w:rsidRPr="00CC51C8">
        <w:rPr>
          <w:sz w:val="26"/>
          <w:szCs w:val="26"/>
        </w:rPr>
        <w:t xml:space="preserve"> об изъятии недвижимости;  </w:t>
      </w:r>
    </w:p>
    <w:p w14:paraId="23390844" w14:textId="5317885A" w:rsidR="00D842C1" w:rsidRPr="00CC51C8" w:rsidRDefault="00D842C1" w:rsidP="00CE6ACE">
      <w:pPr>
        <w:ind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>- направить проект</w:t>
      </w:r>
      <w:r w:rsidR="00616734">
        <w:rPr>
          <w:sz w:val="26"/>
          <w:szCs w:val="26"/>
        </w:rPr>
        <w:t>ы</w:t>
      </w:r>
      <w:r w:rsidRPr="00CC51C8">
        <w:rPr>
          <w:sz w:val="26"/>
          <w:szCs w:val="26"/>
        </w:rPr>
        <w:t xml:space="preserve"> соглашени</w:t>
      </w:r>
      <w:r w:rsidR="00616734">
        <w:rPr>
          <w:sz w:val="26"/>
          <w:szCs w:val="26"/>
        </w:rPr>
        <w:t>й</w:t>
      </w:r>
      <w:r w:rsidRPr="00CC51C8">
        <w:rPr>
          <w:sz w:val="26"/>
          <w:szCs w:val="26"/>
        </w:rPr>
        <w:t xml:space="preserve"> об изъятии недвижимости сторонам так</w:t>
      </w:r>
      <w:r w:rsidR="00616734">
        <w:rPr>
          <w:sz w:val="26"/>
          <w:szCs w:val="26"/>
        </w:rPr>
        <w:t>их</w:t>
      </w:r>
      <w:r w:rsidRPr="00CC51C8">
        <w:rPr>
          <w:sz w:val="26"/>
          <w:szCs w:val="26"/>
        </w:rPr>
        <w:t xml:space="preserve"> соглашени</w:t>
      </w:r>
      <w:r w:rsidR="00616734">
        <w:rPr>
          <w:sz w:val="26"/>
          <w:szCs w:val="26"/>
        </w:rPr>
        <w:t>й</w:t>
      </w:r>
      <w:r w:rsidRPr="00CC51C8">
        <w:rPr>
          <w:sz w:val="26"/>
          <w:szCs w:val="26"/>
        </w:rPr>
        <w:t xml:space="preserve"> для подписания.</w:t>
      </w:r>
    </w:p>
    <w:p w14:paraId="5DFECB47" w14:textId="328A0FF9" w:rsidR="00D842C1" w:rsidRPr="00CC51C8" w:rsidRDefault="00D842C1" w:rsidP="00CE6AC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 xml:space="preserve">4. </w:t>
      </w:r>
      <w:r w:rsidR="00523ACE">
        <w:rPr>
          <w:sz w:val="26"/>
          <w:szCs w:val="26"/>
        </w:rPr>
        <w:t>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Pr="00CC51C8">
        <w:rPr>
          <w:sz w:val="26"/>
          <w:szCs w:val="26"/>
        </w:rPr>
        <w:t>.</w:t>
      </w:r>
    </w:p>
    <w:p w14:paraId="12C953F0" w14:textId="1D1A76E3" w:rsidR="00D842C1" w:rsidRPr="00CC51C8" w:rsidRDefault="00D842C1" w:rsidP="00CE6ACE">
      <w:pPr>
        <w:ind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>5.</w:t>
      </w:r>
      <w:r w:rsidR="00523ACE">
        <w:rPr>
          <w:sz w:val="26"/>
          <w:szCs w:val="26"/>
        </w:rPr>
        <w:t xml:space="preserve"> </w:t>
      </w:r>
      <w:r w:rsidRPr="00CC51C8">
        <w:rPr>
          <w:sz w:val="26"/>
          <w:szCs w:val="26"/>
        </w:rPr>
        <w:t xml:space="preserve"> </w:t>
      </w:r>
      <w:r w:rsidRPr="00EC4DE7">
        <w:rPr>
          <w:sz w:val="26"/>
          <w:szCs w:val="26"/>
        </w:rPr>
        <w:t>Контроль за исполнением постановления оставляю за собой</w:t>
      </w:r>
      <w:r>
        <w:rPr>
          <w:sz w:val="26"/>
          <w:szCs w:val="26"/>
        </w:rPr>
        <w:t>.</w:t>
      </w:r>
    </w:p>
    <w:p w14:paraId="50A5DC4D" w14:textId="77777777" w:rsidR="00EC4DE7" w:rsidRPr="00EC4DE7" w:rsidRDefault="00EC4DE7" w:rsidP="00CE6ACE">
      <w:pPr>
        <w:ind w:firstLine="567"/>
        <w:jc w:val="both"/>
        <w:rPr>
          <w:sz w:val="26"/>
          <w:szCs w:val="26"/>
        </w:rPr>
      </w:pPr>
    </w:p>
    <w:p w14:paraId="06016612" w14:textId="1B4FAA06" w:rsidR="00EC4DE7" w:rsidRDefault="00EC4DE7" w:rsidP="00EC4DE7">
      <w:pPr>
        <w:jc w:val="both"/>
        <w:rPr>
          <w:sz w:val="26"/>
          <w:szCs w:val="26"/>
        </w:rPr>
      </w:pPr>
    </w:p>
    <w:p w14:paraId="5A3A6D90" w14:textId="77777777" w:rsidR="00CE6ACE" w:rsidRPr="00EC4DE7" w:rsidRDefault="00CE6ACE" w:rsidP="00EC4DE7">
      <w:pPr>
        <w:jc w:val="both"/>
        <w:rPr>
          <w:sz w:val="26"/>
          <w:szCs w:val="26"/>
        </w:rPr>
      </w:pPr>
    </w:p>
    <w:p w14:paraId="7EB569D2" w14:textId="77777777" w:rsidR="00EC4DE7" w:rsidRPr="00EC4DE7" w:rsidRDefault="00EC4DE7" w:rsidP="00EC4DE7">
      <w:pPr>
        <w:jc w:val="both"/>
        <w:rPr>
          <w:sz w:val="26"/>
          <w:szCs w:val="26"/>
        </w:rPr>
      </w:pPr>
      <w:r w:rsidRPr="00EC4DE7">
        <w:rPr>
          <w:sz w:val="26"/>
          <w:szCs w:val="26"/>
        </w:rPr>
        <w:t>Заместитель Главы Администрации</w:t>
      </w:r>
    </w:p>
    <w:p w14:paraId="10A9A0B7" w14:textId="77777777" w:rsidR="00EC4DE7" w:rsidRPr="00EC4DE7" w:rsidRDefault="00EC4DE7" w:rsidP="00EC4DE7">
      <w:pPr>
        <w:ind w:right="-5"/>
        <w:jc w:val="both"/>
        <w:rPr>
          <w:sz w:val="26"/>
          <w:szCs w:val="26"/>
        </w:rPr>
      </w:pPr>
      <w:r w:rsidRPr="00EC4DE7">
        <w:rPr>
          <w:sz w:val="26"/>
          <w:szCs w:val="26"/>
        </w:rPr>
        <w:t>города Переславля-Залесского</w:t>
      </w:r>
      <w:r w:rsidRPr="00EC4DE7">
        <w:rPr>
          <w:sz w:val="26"/>
          <w:szCs w:val="26"/>
        </w:rPr>
        <w:tab/>
      </w:r>
      <w:r w:rsidRPr="00EC4DE7">
        <w:rPr>
          <w:sz w:val="26"/>
          <w:szCs w:val="26"/>
        </w:rPr>
        <w:tab/>
      </w:r>
      <w:r w:rsidRPr="00EC4DE7">
        <w:rPr>
          <w:sz w:val="26"/>
          <w:szCs w:val="26"/>
        </w:rPr>
        <w:tab/>
      </w:r>
      <w:r w:rsidRPr="00EC4DE7">
        <w:rPr>
          <w:sz w:val="26"/>
          <w:szCs w:val="26"/>
        </w:rPr>
        <w:tab/>
      </w:r>
      <w:r w:rsidRPr="00EC4DE7">
        <w:rPr>
          <w:sz w:val="26"/>
          <w:szCs w:val="26"/>
        </w:rPr>
        <w:tab/>
        <w:t xml:space="preserve">                     </w:t>
      </w:r>
      <w:r w:rsidR="007561A0">
        <w:rPr>
          <w:sz w:val="26"/>
          <w:szCs w:val="26"/>
        </w:rPr>
        <w:t xml:space="preserve"> </w:t>
      </w:r>
      <w:r w:rsidRPr="00EC4DE7">
        <w:rPr>
          <w:sz w:val="26"/>
          <w:szCs w:val="26"/>
        </w:rPr>
        <w:t xml:space="preserve"> Т.С. Ильина</w:t>
      </w:r>
    </w:p>
    <w:p w14:paraId="56875708" w14:textId="77777777" w:rsidR="00EC4DE7" w:rsidRPr="00EC4DE7" w:rsidRDefault="00EC4DE7" w:rsidP="00EC4DE7">
      <w:pPr>
        <w:ind w:right="-5"/>
        <w:jc w:val="both"/>
        <w:rPr>
          <w:sz w:val="26"/>
          <w:szCs w:val="26"/>
        </w:rPr>
      </w:pPr>
    </w:p>
    <w:p w14:paraId="2122C3D8" w14:textId="77777777" w:rsidR="00EC4DE7" w:rsidRPr="00EC4DE7" w:rsidRDefault="00EC4DE7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4DC00B90" w14:textId="77777777" w:rsidR="00EC4DE7" w:rsidRPr="00EC4DE7" w:rsidRDefault="00EC4DE7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5B8861D6" w14:textId="77777777" w:rsidR="00EC4DE7" w:rsidRPr="00EC4DE7" w:rsidRDefault="00EC4DE7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1A1E365F" w14:textId="77777777" w:rsidR="00EC4DE7" w:rsidRPr="00EC4DE7" w:rsidRDefault="00EC4DE7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14189602" w14:textId="77777777" w:rsidR="00EC4DE7" w:rsidRPr="00EC4DE7" w:rsidRDefault="00EC4DE7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0E3F86BF" w14:textId="77777777" w:rsidR="00EC4DE7" w:rsidRDefault="00EC4DE7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362113D2" w14:textId="77777777" w:rsidR="00BE6100" w:rsidRDefault="00BE6100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2E022F3D" w14:textId="77777777" w:rsidR="00BE6100" w:rsidRDefault="00BE6100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24DB09BC" w14:textId="77777777" w:rsidR="00BE6100" w:rsidRDefault="00BE6100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02112B38" w14:textId="77777777" w:rsidR="00BE6100" w:rsidRDefault="00BE6100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67B3C67A" w14:textId="77777777" w:rsidR="00B60001" w:rsidRPr="00B60001" w:rsidRDefault="00B60001" w:rsidP="00B60001"/>
    <w:p w14:paraId="76D22CEE" w14:textId="77777777" w:rsidR="00B60001" w:rsidRPr="00B60001" w:rsidRDefault="00B60001" w:rsidP="00B60001"/>
    <w:p w14:paraId="7812ABE8" w14:textId="77777777" w:rsidR="00B60001" w:rsidRPr="00B60001" w:rsidRDefault="00B60001" w:rsidP="00B60001"/>
    <w:p w14:paraId="7F59D073" w14:textId="77777777" w:rsidR="00B60001" w:rsidRPr="00B60001" w:rsidRDefault="00B60001" w:rsidP="00B60001"/>
    <w:p w14:paraId="339EBEA5" w14:textId="77777777" w:rsidR="00B60001" w:rsidRPr="00B60001" w:rsidRDefault="00B60001" w:rsidP="00B60001"/>
    <w:p w14:paraId="6C0484F3" w14:textId="77777777" w:rsidR="00B60001" w:rsidRPr="00B60001" w:rsidRDefault="00B60001" w:rsidP="00B60001"/>
    <w:p w14:paraId="046D4349" w14:textId="77777777" w:rsidR="00B60001" w:rsidRPr="00B60001" w:rsidRDefault="00B60001" w:rsidP="00B60001"/>
    <w:p w14:paraId="6EBAF54C" w14:textId="77777777" w:rsidR="00B60001" w:rsidRPr="00B60001" w:rsidRDefault="00B60001" w:rsidP="00B60001"/>
    <w:p w14:paraId="15616424" w14:textId="77777777" w:rsidR="00B60001" w:rsidRDefault="00B60001" w:rsidP="00B60001">
      <w:pPr>
        <w:rPr>
          <w:snapToGrid w:val="0"/>
          <w:sz w:val="22"/>
          <w:szCs w:val="20"/>
        </w:rPr>
      </w:pPr>
    </w:p>
    <w:p w14:paraId="544B728C" w14:textId="77777777" w:rsidR="00BE6100" w:rsidRPr="00BE6100" w:rsidRDefault="00B60001" w:rsidP="00B60001">
      <w:pPr>
        <w:tabs>
          <w:tab w:val="left" w:pos="1335"/>
        </w:tabs>
        <w:rPr>
          <w:sz w:val="2"/>
          <w:szCs w:val="2"/>
        </w:rPr>
      </w:pPr>
      <w:r>
        <w:rPr>
          <w:snapToGrid w:val="0"/>
          <w:sz w:val="22"/>
          <w:szCs w:val="20"/>
        </w:rPr>
        <w:tab/>
      </w:r>
    </w:p>
    <w:p w14:paraId="6D764AE9" w14:textId="77777777" w:rsidR="00BE6100" w:rsidRPr="00BE6100" w:rsidRDefault="00BE6100" w:rsidP="00BE6100">
      <w:pPr>
        <w:rPr>
          <w:sz w:val="2"/>
          <w:szCs w:val="2"/>
        </w:rPr>
      </w:pPr>
    </w:p>
    <w:sectPr w:rsidR="00BE6100" w:rsidRPr="00BE6100" w:rsidSect="00CE6A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2DE7" w14:textId="77777777" w:rsidR="00F2363C" w:rsidRDefault="00F2363C">
      <w:r>
        <w:separator/>
      </w:r>
    </w:p>
  </w:endnote>
  <w:endnote w:type="continuationSeparator" w:id="0">
    <w:p w14:paraId="3AFF5617" w14:textId="77777777" w:rsidR="00F2363C" w:rsidRDefault="00F2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109C" w14:textId="77777777" w:rsidR="00B60001" w:rsidRDefault="00B6000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C879" w14:textId="77777777" w:rsidR="00B60001" w:rsidRDefault="00B6000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CF3A" w14:textId="77777777" w:rsidR="00B60001" w:rsidRDefault="00B6000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46E9" w14:textId="77777777" w:rsidR="00F2363C" w:rsidRDefault="00F2363C">
      <w:r>
        <w:separator/>
      </w:r>
    </w:p>
  </w:footnote>
  <w:footnote w:type="continuationSeparator" w:id="0">
    <w:p w14:paraId="3834ECF8" w14:textId="77777777" w:rsidR="00F2363C" w:rsidRDefault="00F2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3535" w14:textId="77777777" w:rsidR="00B60001" w:rsidRDefault="00B6000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F838" w14:textId="77777777" w:rsidR="00B60001" w:rsidRDefault="00B6000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B7F0" w14:textId="77777777" w:rsidR="00B60001" w:rsidRDefault="00B6000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5CF5"/>
    <w:multiLevelType w:val="hybridMultilevel"/>
    <w:tmpl w:val="068A5D70"/>
    <w:lvl w:ilvl="0" w:tplc="4B14A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171862"/>
    <w:multiLevelType w:val="hybridMultilevel"/>
    <w:tmpl w:val="068A5D70"/>
    <w:lvl w:ilvl="0" w:tplc="4B14A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753AD5"/>
    <w:multiLevelType w:val="hybridMultilevel"/>
    <w:tmpl w:val="DEB67150"/>
    <w:lvl w:ilvl="0" w:tplc="9FAAB7D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49B37C9"/>
    <w:multiLevelType w:val="hybridMultilevel"/>
    <w:tmpl w:val="C1E864AE"/>
    <w:lvl w:ilvl="0" w:tplc="ED4AD488">
      <w:numFmt w:val="bullet"/>
      <w:lvlText w:val="-"/>
      <w:lvlJc w:val="left"/>
      <w:pPr>
        <w:ind w:left="1362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DA0F916">
      <w:numFmt w:val="bullet"/>
      <w:lvlText w:val="•"/>
      <w:lvlJc w:val="left"/>
      <w:pPr>
        <w:ind w:left="2254" w:hanging="117"/>
      </w:pPr>
      <w:rPr>
        <w:rFonts w:hint="default"/>
        <w:lang w:val="ru-RU" w:eastAsia="en-US" w:bidi="ar-SA"/>
      </w:rPr>
    </w:lvl>
    <w:lvl w:ilvl="2" w:tplc="4E6878F2">
      <w:numFmt w:val="bullet"/>
      <w:lvlText w:val="•"/>
      <w:lvlJc w:val="left"/>
      <w:pPr>
        <w:ind w:left="3148" w:hanging="117"/>
      </w:pPr>
      <w:rPr>
        <w:rFonts w:hint="default"/>
        <w:lang w:val="ru-RU" w:eastAsia="en-US" w:bidi="ar-SA"/>
      </w:rPr>
    </w:lvl>
    <w:lvl w:ilvl="3" w:tplc="596E54E4">
      <w:numFmt w:val="bullet"/>
      <w:lvlText w:val="•"/>
      <w:lvlJc w:val="left"/>
      <w:pPr>
        <w:ind w:left="4042" w:hanging="117"/>
      </w:pPr>
      <w:rPr>
        <w:rFonts w:hint="default"/>
        <w:lang w:val="ru-RU" w:eastAsia="en-US" w:bidi="ar-SA"/>
      </w:rPr>
    </w:lvl>
    <w:lvl w:ilvl="4" w:tplc="17DCA402">
      <w:numFmt w:val="bullet"/>
      <w:lvlText w:val="•"/>
      <w:lvlJc w:val="left"/>
      <w:pPr>
        <w:ind w:left="4936" w:hanging="117"/>
      </w:pPr>
      <w:rPr>
        <w:rFonts w:hint="default"/>
        <w:lang w:val="ru-RU" w:eastAsia="en-US" w:bidi="ar-SA"/>
      </w:rPr>
    </w:lvl>
    <w:lvl w:ilvl="5" w:tplc="6C8A7460">
      <w:numFmt w:val="bullet"/>
      <w:lvlText w:val="•"/>
      <w:lvlJc w:val="left"/>
      <w:pPr>
        <w:ind w:left="5830" w:hanging="117"/>
      </w:pPr>
      <w:rPr>
        <w:rFonts w:hint="default"/>
        <w:lang w:val="ru-RU" w:eastAsia="en-US" w:bidi="ar-SA"/>
      </w:rPr>
    </w:lvl>
    <w:lvl w:ilvl="6" w:tplc="2C3EC0EC">
      <w:numFmt w:val="bullet"/>
      <w:lvlText w:val="•"/>
      <w:lvlJc w:val="left"/>
      <w:pPr>
        <w:ind w:left="6724" w:hanging="117"/>
      </w:pPr>
      <w:rPr>
        <w:rFonts w:hint="default"/>
        <w:lang w:val="ru-RU" w:eastAsia="en-US" w:bidi="ar-SA"/>
      </w:rPr>
    </w:lvl>
    <w:lvl w:ilvl="7" w:tplc="93360434">
      <w:numFmt w:val="bullet"/>
      <w:lvlText w:val="•"/>
      <w:lvlJc w:val="left"/>
      <w:pPr>
        <w:ind w:left="7618" w:hanging="117"/>
      </w:pPr>
      <w:rPr>
        <w:rFonts w:hint="default"/>
        <w:lang w:val="ru-RU" w:eastAsia="en-US" w:bidi="ar-SA"/>
      </w:rPr>
    </w:lvl>
    <w:lvl w:ilvl="8" w:tplc="A8D47014">
      <w:numFmt w:val="bullet"/>
      <w:lvlText w:val="•"/>
      <w:lvlJc w:val="left"/>
      <w:pPr>
        <w:ind w:left="8512" w:hanging="117"/>
      </w:pPr>
      <w:rPr>
        <w:rFonts w:hint="default"/>
        <w:lang w:val="ru-RU" w:eastAsia="en-US" w:bidi="ar-SA"/>
      </w:rPr>
    </w:lvl>
  </w:abstractNum>
  <w:abstractNum w:abstractNumId="4" w15:restartNumberingAfterBreak="0">
    <w:nsid w:val="79DE1696"/>
    <w:multiLevelType w:val="hybridMultilevel"/>
    <w:tmpl w:val="4D3A116E"/>
    <w:lvl w:ilvl="0" w:tplc="9FAAB7D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82E"/>
    <w:rsid w:val="00014C18"/>
    <w:rsid w:val="000446BF"/>
    <w:rsid w:val="00066B0F"/>
    <w:rsid w:val="0007649B"/>
    <w:rsid w:val="000B12AC"/>
    <w:rsid w:val="000B6370"/>
    <w:rsid w:val="000C6939"/>
    <w:rsid w:val="000C74B7"/>
    <w:rsid w:val="000D3480"/>
    <w:rsid w:val="000E100A"/>
    <w:rsid w:val="00110622"/>
    <w:rsid w:val="00110A6C"/>
    <w:rsid w:val="001224C2"/>
    <w:rsid w:val="00143AB4"/>
    <w:rsid w:val="0014735F"/>
    <w:rsid w:val="00152249"/>
    <w:rsid w:val="001810CD"/>
    <w:rsid w:val="00184C77"/>
    <w:rsid w:val="00187BA8"/>
    <w:rsid w:val="001F43B4"/>
    <w:rsid w:val="001F680F"/>
    <w:rsid w:val="00215CEF"/>
    <w:rsid w:val="002245A9"/>
    <w:rsid w:val="002A2E92"/>
    <w:rsid w:val="002A4930"/>
    <w:rsid w:val="002C053D"/>
    <w:rsid w:val="002E1109"/>
    <w:rsid w:val="003903CA"/>
    <w:rsid w:val="00397BA3"/>
    <w:rsid w:val="003A051F"/>
    <w:rsid w:val="003A1A04"/>
    <w:rsid w:val="003C00B4"/>
    <w:rsid w:val="003C27C9"/>
    <w:rsid w:val="003D22C6"/>
    <w:rsid w:val="00410137"/>
    <w:rsid w:val="004265DC"/>
    <w:rsid w:val="00444072"/>
    <w:rsid w:val="00460618"/>
    <w:rsid w:val="00482A11"/>
    <w:rsid w:val="00485A9F"/>
    <w:rsid w:val="004E4A88"/>
    <w:rsid w:val="005107B1"/>
    <w:rsid w:val="00523ACE"/>
    <w:rsid w:val="00526449"/>
    <w:rsid w:val="00537812"/>
    <w:rsid w:val="00550833"/>
    <w:rsid w:val="005550D6"/>
    <w:rsid w:val="005753D6"/>
    <w:rsid w:val="00585F9E"/>
    <w:rsid w:val="00593BBA"/>
    <w:rsid w:val="00595692"/>
    <w:rsid w:val="005A76E9"/>
    <w:rsid w:val="005D4467"/>
    <w:rsid w:val="005D58C8"/>
    <w:rsid w:val="00601F54"/>
    <w:rsid w:val="006161D0"/>
    <w:rsid w:val="00616734"/>
    <w:rsid w:val="0065399D"/>
    <w:rsid w:val="00667FA3"/>
    <w:rsid w:val="00671436"/>
    <w:rsid w:val="00693762"/>
    <w:rsid w:val="00694D68"/>
    <w:rsid w:val="006B1BD7"/>
    <w:rsid w:val="00705A7C"/>
    <w:rsid w:val="00722109"/>
    <w:rsid w:val="00752F87"/>
    <w:rsid w:val="007561A0"/>
    <w:rsid w:val="007572F1"/>
    <w:rsid w:val="007B3F07"/>
    <w:rsid w:val="007D42F9"/>
    <w:rsid w:val="007D5694"/>
    <w:rsid w:val="00802073"/>
    <w:rsid w:val="00842BA6"/>
    <w:rsid w:val="008519B9"/>
    <w:rsid w:val="0086227B"/>
    <w:rsid w:val="00892B2C"/>
    <w:rsid w:val="008B09ED"/>
    <w:rsid w:val="008B5211"/>
    <w:rsid w:val="008F3224"/>
    <w:rsid w:val="008F4C00"/>
    <w:rsid w:val="00912268"/>
    <w:rsid w:val="009148E6"/>
    <w:rsid w:val="009163B3"/>
    <w:rsid w:val="00935235"/>
    <w:rsid w:val="0097469F"/>
    <w:rsid w:val="00980CCD"/>
    <w:rsid w:val="009C76B9"/>
    <w:rsid w:val="009D492E"/>
    <w:rsid w:val="009E1B94"/>
    <w:rsid w:val="009F7D9A"/>
    <w:rsid w:val="00A0390B"/>
    <w:rsid w:val="00A10871"/>
    <w:rsid w:val="00A25391"/>
    <w:rsid w:val="00A77DE0"/>
    <w:rsid w:val="00A80FE4"/>
    <w:rsid w:val="00AA08BC"/>
    <w:rsid w:val="00AA2C62"/>
    <w:rsid w:val="00AB7999"/>
    <w:rsid w:val="00AD1348"/>
    <w:rsid w:val="00AD539F"/>
    <w:rsid w:val="00B0132F"/>
    <w:rsid w:val="00B17DAC"/>
    <w:rsid w:val="00B44B03"/>
    <w:rsid w:val="00B60001"/>
    <w:rsid w:val="00B97D5C"/>
    <w:rsid w:val="00BA7E4B"/>
    <w:rsid w:val="00BC6F42"/>
    <w:rsid w:val="00BE24A2"/>
    <w:rsid w:val="00BE49A9"/>
    <w:rsid w:val="00BE6100"/>
    <w:rsid w:val="00C01EA3"/>
    <w:rsid w:val="00C41481"/>
    <w:rsid w:val="00C470C7"/>
    <w:rsid w:val="00C531FB"/>
    <w:rsid w:val="00C74553"/>
    <w:rsid w:val="00C77ABE"/>
    <w:rsid w:val="00C86F3D"/>
    <w:rsid w:val="00C87A1E"/>
    <w:rsid w:val="00CC6165"/>
    <w:rsid w:val="00CD5714"/>
    <w:rsid w:val="00CE4B98"/>
    <w:rsid w:val="00CE6ACE"/>
    <w:rsid w:val="00D05878"/>
    <w:rsid w:val="00D0682E"/>
    <w:rsid w:val="00D52AE1"/>
    <w:rsid w:val="00D76CC3"/>
    <w:rsid w:val="00D842C1"/>
    <w:rsid w:val="00DA5699"/>
    <w:rsid w:val="00DC39C1"/>
    <w:rsid w:val="00DD672D"/>
    <w:rsid w:val="00DE2AA5"/>
    <w:rsid w:val="00DE4CCB"/>
    <w:rsid w:val="00E30510"/>
    <w:rsid w:val="00E41737"/>
    <w:rsid w:val="00E559FF"/>
    <w:rsid w:val="00E7219D"/>
    <w:rsid w:val="00EA1736"/>
    <w:rsid w:val="00EC298F"/>
    <w:rsid w:val="00EC4137"/>
    <w:rsid w:val="00EC4DE7"/>
    <w:rsid w:val="00F020A9"/>
    <w:rsid w:val="00F2363C"/>
    <w:rsid w:val="00F8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B289"/>
  <w15:docId w15:val="{4D08DD8E-EFC8-491F-B915-05B69D9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78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F7D9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71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D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C00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0F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0F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7D9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11">
    <w:name w:val="Обычный1"/>
    <w:rsid w:val="00187BA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8">
    <w:name w:val="Разделитель таблиц"/>
    <w:basedOn w:val="a"/>
    <w:rsid w:val="00187BA8"/>
    <w:pPr>
      <w:spacing w:line="14" w:lineRule="exact"/>
    </w:pPr>
    <w:rPr>
      <w:sz w:val="2"/>
      <w:szCs w:val="20"/>
    </w:rPr>
  </w:style>
  <w:style w:type="paragraph" w:customStyle="1" w:styleId="a9">
    <w:name w:val="Заголовок таблицы"/>
    <w:basedOn w:val="11"/>
    <w:rsid w:val="00187BA8"/>
    <w:pPr>
      <w:keepNext/>
      <w:jc w:val="center"/>
    </w:pPr>
    <w:rPr>
      <w:b/>
    </w:rPr>
  </w:style>
  <w:style w:type="paragraph" w:customStyle="1" w:styleId="aa">
    <w:name w:val="Текст таблицы"/>
    <w:basedOn w:val="11"/>
    <w:rsid w:val="00187BA8"/>
  </w:style>
  <w:style w:type="paragraph" w:customStyle="1" w:styleId="ab">
    <w:name w:val="Заголовок таблицы повторяющийся"/>
    <w:basedOn w:val="11"/>
    <w:rsid w:val="00187BA8"/>
    <w:pPr>
      <w:jc w:val="center"/>
    </w:pPr>
    <w:rPr>
      <w:b/>
    </w:rPr>
  </w:style>
  <w:style w:type="character" w:customStyle="1" w:styleId="10">
    <w:name w:val="Заголовок 1 Знак"/>
    <w:basedOn w:val="a0"/>
    <w:link w:val="1"/>
    <w:uiPriority w:val="9"/>
    <w:rsid w:val="005378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378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7812"/>
    <w:pPr>
      <w:widowControl w:val="0"/>
      <w:autoSpaceDE w:val="0"/>
      <w:autoSpaceDN w:val="0"/>
      <w:spacing w:line="266" w:lineRule="exact"/>
    </w:pPr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EC4D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4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C4D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4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531FB"/>
    <w:rPr>
      <w:b/>
      <w:bCs/>
    </w:rPr>
  </w:style>
  <w:style w:type="character" w:styleId="af1">
    <w:name w:val="Hyperlink"/>
    <w:basedOn w:val="a0"/>
    <w:uiPriority w:val="99"/>
    <w:semiHidden/>
    <w:unhideWhenUsed/>
    <w:rsid w:val="00C53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76:18:010203:41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8B47-F459-4D7D-B625-0714866A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ums</dc:creator>
  <cp:lastModifiedBy>Office</cp:lastModifiedBy>
  <cp:revision>11</cp:revision>
  <cp:lastPrinted>2024-04-17T13:01:00Z</cp:lastPrinted>
  <dcterms:created xsi:type="dcterms:W3CDTF">2024-04-15T06:12:00Z</dcterms:created>
  <dcterms:modified xsi:type="dcterms:W3CDTF">2024-04-23T08:02:00Z</dcterms:modified>
</cp:coreProperties>
</file>